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931852" w14:textId="5A4A349D" w:rsidR="00403C37" w:rsidRDefault="00294929">
      <w:r>
        <w:rPr>
          <w:noProof/>
          <w:lang w:eastAsia="fr-CA"/>
        </w:rPr>
        <w:drawing>
          <wp:anchor distT="0" distB="0" distL="114300" distR="114300" simplePos="0" relativeHeight="251659264" behindDoc="1" locked="0" layoutInCell="1" allowOverlap="1" wp14:anchorId="5D867116" wp14:editId="6BB9C7D4">
            <wp:simplePos x="0" y="0"/>
            <wp:positionH relativeFrom="column">
              <wp:posOffset>2111232</wp:posOffset>
            </wp:positionH>
            <wp:positionV relativeFrom="paragraph">
              <wp:posOffset>-2684</wp:posOffset>
            </wp:positionV>
            <wp:extent cx="1666875" cy="1038225"/>
            <wp:effectExtent l="0" t="0" r="9525" b="9525"/>
            <wp:wrapNone/>
            <wp:docPr id="31559977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599778" name="Imag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3C37">
        <w:tab/>
      </w:r>
      <w:r w:rsidR="00403C37">
        <w:tab/>
      </w:r>
      <w:r w:rsidR="00403C37">
        <w:tab/>
      </w:r>
      <w:r w:rsidR="00403C37">
        <w:tab/>
      </w:r>
      <w:r w:rsidR="00403C37">
        <w:tab/>
      </w:r>
    </w:p>
    <w:p w14:paraId="58957CC5" w14:textId="14CE7AE3" w:rsidR="00294929" w:rsidRDefault="00294929"/>
    <w:p w14:paraId="3273DBB8" w14:textId="77777777" w:rsidR="00294929" w:rsidRDefault="00294929"/>
    <w:p w14:paraId="744BC092" w14:textId="4D779CF9" w:rsidR="00403C37" w:rsidRDefault="00403C37" w:rsidP="00403C37">
      <w:pPr>
        <w:jc w:val="center"/>
      </w:pPr>
      <w:r>
        <w:tab/>
        <w:t>UNIVERSITÉ DU TROISIÈME ÂGE CHALEUR (UTACH)</w:t>
      </w:r>
    </w:p>
    <w:p w14:paraId="19278C7D" w14:textId="1B3D171F" w:rsidR="00403C37" w:rsidRPr="00B31E5A" w:rsidRDefault="00403C37" w:rsidP="00403C37">
      <w:pPr>
        <w:spacing w:after="0" w:line="240" w:lineRule="auto"/>
        <w:jc w:val="center"/>
        <w:rPr>
          <w:b/>
        </w:rPr>
      </w:pPr>
      <w:r w:rsidRPr="00B31E5A">
        <w:rPr>
          <w:b/>
        </w:rPr>
        <w:t>Compte-rendu de la réunion du Conseil d’administration (CA)</w:t>
      </w:r>
    </w:p>
    <w:p w14:paraId="1D455D2C" w14:textId="02977321" w:rsidR="00403C37" w:rsidRPr="00B31E5A" w:rsidRDefault="005D34A7" w:rsidP="00403C37">
      <w:pPr>
        <w:spacing w:after="0" w:line="240" w:lineRule="auto"/>
        <w:jc w:val="center"/>
        <w:rPr>
          <w:b/>
        </w:rPr>
      </w:pPr>
      <w:r>
        <w:rPr>
          <w:b/>
        </w:rPr>
        <w:t>1</w:t>
      </w:r>
      <w:r w:rsidRPr="005D34A7">
        <w:rPr>
          <w:b/>
          <w:vertAlign w:val="superscript"/>
        </w:rPr>
        <w:t>er</w:t>
      </w:r>
      <w:r>
        <w:rPr>
          <w:b/>
        </w:rPr>
        <w:t xml:space="preserve"> octobre</w:t>
      </w:r>
      <w:r w:rsidR="00403C37" w:rsidRPr="00B31E5A">
        <w:rPr>
          <w:b/>
        </w:rPr>
        <w:t xml:space="preserve"> 2026</w:t>
      </w:r>
    </w:p>
    <w:p w14:paraId="09141896" w14:textId="77777777" w:rsidR="00403C37" w:rsidRPr="00B31E5A" w:rsidRDefault="00403C37" w:rsidP="00403C37">
      <w:pPr>
        <w:spacing w:after="0" w:line="240" w:lineRule="auto"/>
        <w:jc w:val="center"/>
        <w:rPr>
          <w:b/>
        </w:rPr>
      </w:pPr>
      <w:r w:rsidRPr="00B31E5A">
        <w:rPr>
          <w:b/>
        </w:rPr>
        <w:t>Centre Raoul-Charest, Belle-Baie (quartier Beresford)</w:t>
      </w:r>
    </w:p>
    <w:p w14:paraId="62FFDD6D" w14:textId="77777777" w:rsidR="00403C37" w:rsidRDefault="00403C37" w:rsidP="00403C37">
      <w:pPr>
        <w:spacing w:after="0" w:line="240" w:lineRule="auto"/>
        <w:jc w:val="center"/>
      </w:pPr>
    </w:p>
    <w:p w14:paraId="4E350D0E" w14:textId="65021E4E" w:rsidR="00403C37" w:rsidRDefault="00403C37" w:rsidP="00403C37">
      <w:pPr>
        <w:spacing w:after="0" w:line="240" w:lineRule="auto"/>
        <w:ind w:left="1134" w:hanging="1134"/>
      </w:pPr>
      <w:r w:rsidRPr="00B31E5A">
        <w:rPr>
          <w:b/>
        </w:rPr>
        <w:t>Présences</w:t>
      </w:r>
      <w:r>
        <w:t xml:space="preserve"> : </w:t>
      </w:r>
      <w:r>
        <w:tab/>
        <w:t>Gilberte Godin, Marielle Lagacé, Patrice Godin, Murielle Imbeault</w:t>
      </w:r>
    </w:p>
    <w:p w14:paraId="6442C254" w14:textId="31FDED7B" w:rsidR="00403C37" w:rsidRDefault="00403C37" w:rsidP="005D34A7">
      <w:pPr>
        <w:spacing w:after="0" w:line="240" w:lineRule="auto"/>
        <w:ind w:left="1134" w:hanging="1134"/>
      </w:pPr>
      <w:r w:rsidRPr="00B31E5A">
        <w:rPr>
          <w:b/>
        </w:rPr>
        <w:t>Absenc</w:t>
      </w:r>
      <w:r>
        <w:t>e :  Éric Mabaya</w:t>
      </w:r>
      <w:r w:rsidR="005D34A7">
        <w:t>, Michel Gauthier, Jocelyne Poirier</w:t>
      </w:r>
    </w:p>
    <w:p w14:paraId="7025EE19" w14:textId="77777777" w:rsidR="00403C37" w:rsidRDefault="00403C37" w:rsidP="00403C37">
      <w:pPr>
        <w:spacing w:after="0" w:line="240" w:lineRule="auto"/>
        <w:ind w:left="993" w:hanging="993"/>
      </w:pPr>
    </w:p>
    <w:p w14:paraId="7A2C3043" w14:textId="325165E9" w:rsidR="002A62CD" w:rsidRPr="002A62CD" w:rsidRDefault="00403C37" w:rsidP="00403C37">
      <w:pPr>
        <w:spacing w:after="0" w:line="240" w:lineRule="auto"/>
        <w:ind w:left="284" w:hanging="284"/>
        <w:rPr>
          <w:b/>
        </w:rPr>
      </w:pPr>
      <w:r w:rsidRPr="002A62CD">
        <w:rPr>
          <w:b/>
        </w:rPr>
        <w:t xml:space="preserve">1. </w:t>
      </w:r>
      <w:r w:rsidRPr="002A62CD">
        <w:rPr>
          <w:b/>
        </w:rPr>
        <w:tab/>
      </w:r>
      <w:r w:rsidR="002A62CD" w:rsidRPr="002A62CD">
        <w:rPr>
          <w:b/>
        </w:rPr>
        <w:t xml:space="preserve">Ouverture de la réunion </w:t>
      </w:r>
      <w:r w:rsidR="00760477">
        <w:rPr>
          <w:b/>
        </w:rPr>
        <w:t>à 15</w:t>
      </w:r>
      <w:r w:rsidR="00C230FC">
        <w:rPr>
          <w:b/>
        </w:rPr>
        <w:t xml:space="preserve"> </w:t>
      </w:r>
      <w:r w:rsidR="00760477">
        <w:rPr>
          <w:b/>
        </w:rPr>
        <w:t>h</w:t>
      </w:r>
      <w:r w:rsidR="00C230FC">
        <w:rPr>
          <w:b/>
        </w:rPr>
        <w:t xml:space="preserve"> </w:t>
      </w:r>
      <w:r w:rsidR="00760477">
        <w:rPr>
          <w:b/>
        </w:rPr>
        <w:t>01</w:t>
      </w:r>
    </w:p>
    <w:p w14:paraId="0C446BDC" w14:textId="77777777" w:rsidR="002A62CD" w:rsidRDefault="002A62CD" w:rsidP="00403C37">
      <w:pPr>
        <w:spacing w:after="0" w:line="240" w:lineRule="auto"/>
        <w:ind w:left="284" w:hanging="284"/>
      </w:pPr>
    </w:p>
    <w:p w14:paraId="47BC1A6D" w14:textId="01FD945D" w:rsidR="00760477" w:rsidRDefault="00403C37" w:rsidP="00403C37">
      <w:pPr>
        <w:spacing w:after="0" w:line="240" w:lineRule="auto"/>
        <w:ind w:left="284" w:hanging="284"/>
      </w:pPr>
      <w:r w:rsidRPr="002A62CD">
        <w:rPr>
          <w:b/>
        </w:rPr>
        <w:t xml:space="preserve">2. </w:t>
      </w:r>
      <w:r w:rsidR="00760477">
        <w:rPr>
          <w:b/>
        </w:rPr>
        <w:t xml:space="preserve"> Adoption de l’ordre du jour.</w:t>
      </w:r>
      <w:r w:rsidR="00760477" w:rsidRPr="00760477">
        <w:t xml:space="preserve"> </w:t>
      </w:r>
      <w:r w:rsidR="00760477">
        <w:t xml:space="preserve">Un consensus se fait sur le contenu de l’ordre du jour après quelques ajouts au point </w:t>
      </w:r>
      <w:r w:rsidR="00294929">
        <w:t>Divers</w:t>
      </w:r>
      <w:r w:rsidR="00760477">
        <w:t>.</w:t>
      </w:r>
    </w:p>
    <w:p w14:paraId="17BB44E4" w14:textId="77777777" w:rsidR="00294929" w:rsidRDefault="00294929" w:rsidP="00403C37">
      <w:pPr>
        <w:spacing w:after="0" w:line="240" w:lineRule="auto"/>
        <w:ind w:left="284" w:hanging="284"/>
        <w:rPr>
          <w:b/>
        </w:rPr>
      </w:pPr>
    </w:p>
    <w:p w14:paraId="7FAA3A76" w14:textId="6D18BAA2" w:rsidR="002A62CD" w:rsidRPr="002A62CD" w:rsidRDefault="00760477" w:rsidP="00403C37">
      <w:pPr>
        <w:spacing w:after="0" w:line="240" w:lineRule="auto"/>
        <w:ind w:left="284" w:hanging="284"/>
        <w:rPr>
          <w:b/>
        </w:rPr>
      </w:pPr>
      <w:r>
        <w:rPr>
          <w:b/>
        </w:rPr>
        <w:t xml:space="preserve">3. </w:t>
      </w:r>
      <w:r w:rsidR="00403C37" w:rsidRPr="002A62CD">
        <w:rPr>
          <w:b/>
        </w:rPr>
        <w:t xml:space="preserve"> </w:t>
      </w:r>
      <w:r w:rsidR="002A62CD" w:rsidRPr="002A62CD">
        <w:rPr>
          <w:b/>
        </w:rPr>
        <w:t xml:space="preserve">Lecture et adoption du </w:t>
      </w:r>
      <w:r w:rsidR="00C230FC">
        <w:rPr>
          <w:b/>
        </w:rPr>
        <w:t>compte-rendu</w:t>
      </w:r>
      <w:r w:rsidR="002A62CD" w:rsidRPr="002A62CD">
        <w:rPr>
          <w:b/>
        </w:rPr>
        <w:t xml:space="preserve"> de la réunion</w:t>
      </w:r>
      <w:r w:rsidR="00FD1585">
        <w:rPr>
          <w:b/>
        </w:rPr>
        <w:t xml:space="preserve"> du CA</w:t>
      </w:r>
      <w:r w:rsidR="00C230FC">
        <w:rPr>
          <w:b/>
        </w:rPr>
        <w:t xml:space="preserve"> du 25 </w:t>
      </w:r>
      <w:r w:rsidR="00FD1585">
        <w:rPr>
          <w:b/>
        </w:rPr>
        <w:t>aout</w:t>
      </w:r>
      <w:r w:rsidR="00C230FC">
        <w:rPr>
          <w:b/>
        </w:rPr>
        <w:t xml:space="preserve"> 2026</w:t>
      </w:r>
      <w:r w:rsidR="00FD1585">
        <w:rPr>
          <w:b/>
        </w:rPr>
        <w:t> :</w:t>
      </w:r>
    </w:p>
    <w:p w14:paraId="308F1965" w14:textId="0B06071F" w:rsidR="00403C37" w:rsidRDefault="005D34A7" w:rsidP="002A62CD">
      <w:pPr>
        <w:spacing w:after="0" w:line="240" w:lineRule="auto"/>
        <w:ind w:left="284"/>
      </w:pPr>
      <w:r>
        <w:t>Le compte</w:t>
      </w:r>
      <w:r w:rsidR="00FD1585">
        <w:t>-</w:t>
      </w:r>
      <w:r>
        <w:t xml:space="preserve">rendu de la réunion précédente étant disponible à tous sur le site web, le comité passe directement aux Affaires découlant. </w:t>
      </w:r>
    </w:p>
    <w:p w14:paraId="7CCE1473" w14:textId="77777777" w:rsidR="00403C37" w:rsidRDefault="00403C37" w:rsidP="00403C37">
      <w:pPr>
        <w:spacing w:after="0" w:line="240" w:lineRule="auto"/>
        <w:ind w:left="284" w:hanging="284"/>
      </w:pPr>
    </w:p>
    <w:p w14:paraId="08F37B0A" w14:textId="1888CD49" w:rsidR="00403C37" w:rsidRPr="002A62CD" w:rsidRDefault="00760477" w:rsidP="00403C37">
      <w:pPr>
        <w:spacing w:after="0" w:line="240" w:lineRule="auto"/>
        <w:ind w:left="284" w:hanging="284"/>
        <w:rPr>
          <w:b/>
        </w:rPr>
      </w:pPr>
      <w:r>
        <w:rPr>
          <w:b/>
        </w:rPr>
        <w:t>4</w:t>
      </w:r>
      <w:r w:rsidR="00403C37" w:rsidRPr="002A62CD">
        <w:rPr>
          <w:b/>
        </w:rPr>
        <w:t xml:space="preserve">. </w:t>
      </w:r>
      <w:r w:rsidR="00403C37" w:rsidRPr="002A62CD">
        <w:rPr>
          <w:b/>
        </w:rPr>
        <w:tab/>
        <w:t xml:space="preserve">Affaires découlant du </w:t>
      </w:r>
      <w:r w:rsidR="00FD1585">
        <w:rPr>
          <w:b/>
        </w:rPr>
        <w:t>compte-rendu du 25 aout 2026</w:t>
      </w:r>
      <w:r w:rsidR="00294929">
        <w:rPr>
          <w:b/>
        </w:rPr>
        <w:t> :</w:t>
      </w:r>
    </w:p>
    <w:p w14:paraId="7FC3DA76" w14:textId="77777777" w:rsidR="00386337" w:rsidRDefault="00386337" w:rsidP="00403C37">
      <w:pPr>
        <w:spacing w:after="0" w:line="240" w:lineRule="auto"/>
        <w:ind w:left="284" w:hanging="284"/>
      </w:pPr>
    </w:p>
    <w:p w14:paraId="13659003" w14:textId="07628595" w:rsidR="00386337" w:rsidRDefault="00403C37" w:rsidP="00294929">
      <w:pPr>
        <w:spacing w:after="0" w:line="240" w:lineRule="auto"/>
        <w:ind w:left="567" w:hanging="284"/>
      </w:pPr>
      <w:r>
        <w:tab/>
      </w:r>
      <w:r w:rsidR="002A62CD" w:rsidRPr="002A62CD">
        <w:rPr>
          <w:b/>
        </w:rPr>
        <w:t>Conférence du 22 septembre 2026</w:t>
      </w:r>
      <w:r w:rsidR="002A62CD">
        <w:t xml:space="preserve"> : </w:t>
      </w:r>
      <w:r w:rsidR="005D34A7">
        <w:t xml:space="preserve">Le CA est déçu du désistement du Chef Richardson. </w:t>
      </w:r>
      <w:r w:rsidR="00C230FC">
        <w:t>Il s’agit d’</w:t>
      </w:r>
      <w:r w:rsidR="005D34A7">
        <w:t xml:space="preserve">une belle occasion </w:t>
      </w:r>
      <w:r w:rsidR="00FD1585">
        <w:t>manquée pour un</w:t>
      </w:r>
      <w:r w:rsidR="005D34A7">
        <w:t xml:space="preserve"> rapprochement avec la </w:t>
      </w:r>
      <w:r w:rsidR="00FD1585">
        <w:t>Première</w:t>
      </w:r>
      <w:r w:rsidR="005D34A7">
        <w:t xml:space="preserve"> Nation de Pabineau. Les membres ont tout</w:t>
      </w:r>
      <w:r w:rsidR="00356B24">
        <w:t xml:space="preserve"> de même</w:t>
      </w:r>
      <w:r w:rsidR="005D34A7">
        <w:t xml:space="preserve"> eu droit à une présentation pertinente de l’infirmière à la retraite, Mme Aurelie Turbide</w:t>
      </w:r>
      <w:r w:rsidR="00356B24">
        <w:t>,</w:t>
      </w:r>
      <w:r w:rsidR="005D34A7">
        <w:t xml:space="preserve"> qui cherche à défendre les droits des personnes vulnérables </w:t>
      </w:r>
      <w:r w:rsidR="00356B24">
        <w:t>en ce qui concerne les</w:t>
      </w:r>
      <w:r w:rsidR="005D34A7">
        <w:t xml:space="preserve"> soins de santé décents et professionnels au Centre hospitalier régional Chaleur. </w:t>
      </w:r>
      <w:r w:rsidR="00B72C90">
        <w:t>Elle souhaite une enquête</w:t>
      </w:r>
      <w:r w:rsidR="005D34A7">
        <w:t xml:space="preserve"> </w:t>
      </w:r>
      <w:r w:rsidR="00B72C90">
        <w:t xml:space="preserve">sur la qualité des soins et les autorités lui ont expliqué qu’une telle démarche nécessite des plaintes écrites à partir de faits. Elle invite donc tous ceux et celles qui auraient vécu des expériences </w:t>
      </w:r>
      <w:r w:rsidR="001A3685">
        <w:t>négatives</w:t>
      </w:r>
      <w:r w:rsidR="00B72C90">
        <w:t xml:space="preserve"> à l’hôpital de Bathurst de se faire entendre par écrit. Plus de détails sur </w:t>
      </w:r>
      <w:r w:rsidR="001A3685">
        <w:t xml:space="preserve">comment procéder sur </w:t>
      </w:r>
      <w:r w:rsidR="00B72C90">
        <w:t>notre site web : Université du 3</w:t>
      </w:r>
      <w:r w:rsidR="00B72C90" w:rsidRPr="00B72C90">
        <w:rPr>
          <w:vertAlign w:val="superscript"/>
        </w:rPr>
        <w:t>e</w:t>
      </w:r>
      <w:r w:rsidR="00B72C90">
        <w:t xml:space="preserve"> âge - Chaleur. </w:t>
      </w:r>
    </w:p>
    <w:p w14:paraId="5B9D9B91" w14:textId="77777777" w:rsidR="00B72C90" w:rsidRDefault="00B72C90" w:rsidP="00403C37">
      <w:pPr>
        <w:spacing w:after="0" w:line="240" w:lineRule="auto"/>
        <w:ind w:left="284" w:hanging="284"/>
      </w:pPr>
    </w:p>
    <w:p w14:paraId="3A529177" w14:textId="00CDEAC1" w:rsidR="00386337" w:rsidRDefault="00B72C90" w:rsidP="00294929">
      <w:pPr>
        <w:spacing w:after="0" w:line="240" w:lineRule="auto"/>
        <w:ind w:left="492"/>
      </w:pPr>
      <w:r w:rsidRPr="00B72C90">
        <w:rPr>
          <w:b/>
          <w:bCs/>
        </w:rPr>
        <w:t>C</w:t>
      </w:r>
      <w:r w:rsidR="002A62CD" w:rsidRPr="002A62CD">
        <w:rPr>
          <w:b/>
        </w:rPr>
        <w:t>onférenciers</w:t>
      </w:r>
      <w:r w:rsidR="002A62CD">
        <w:t xml:space="preserve"> : </w:t>
      </w:r>
      <w:r>
        <w:t xml:space="preserve">Une liste </w:t>
      </w:r>
      <w:r w:rsidR="00386337">
        <w:t xml:space="preserve">des conférenciers à venir </w:t>
      </w:r>
      <w:r>
        <w:t>figure sur le site web de l’U</w:t>
      </w:r>
      <w:r w:rsidR="00D04979">
        <w:t>T</w:t>
      </w:r>
      <w:r w:rsidR="00E01878">
        <w:t>ACH</w:t>
      </w:r>
      <w:r>
        <w:t>.</w:t>
      </w:r>
      <w:r w:rsidR="00BF5CD1">
        <w:t xml:space="preserve"> Le CA </w:t>
      </w:r>
      <w:r w:rsidR="00294929">
        <w:t xml:space="preserve">  </w:t>
      </w:r>
      <w:r w:rsidR="00BF5CD1">
        <w:t>reconnait le besoin de planifier des plans B pour les jours de tempête ou autres contretemps.</w:t>
      </w:r>
    </w:p>
    <w:p w14:paraId="0CA35BEC" w14:textId="77777777" w:rsidR="00386337" w:rsidRDefault="00386337" w:rsidP="00403C37">
      <w:pPr>
        <w:spacing w:after="0" w:line="240" w:lineRule="auto"/>
        <w:ind w:left="284" w:hanging="284"/>
      </w:pPr>
    </w:p>
    <w:p w14:paraId="720A3078" w14:textId="76B3AFF9" w:rsidR="00386337" w:rsidRDefault="00386337" w:rsidP="00294929">
      <w:pPr>
        <w:spacing w:after="0" w:line="240" w:lineRule="auto"/>
        <w:ind w:left="567" w:hanging="284"/>
      </w:pPr>
      <w:r>
        <w:tab/>
      </w:r>
      <w:r w:rsidR="002A62CD" w:rsidRPr="002A62CD">
        <w:rPr>
          <w:b/>
        </w:rPr>
        <w:t>Volet Cinéma</w:t>
      </w:r>
      <w:r w:rsidR="002A62CD">
        <w:t xml:space="preserve"> : </w:t>
      </w:r>
      <w:r w:rsidR="00B72C90">
        <w:t>La quasi-totalité des personnes</w:t>
      </w:r>
      <w:r w:rsidR="00356B24">
        <w:t xml:space="preserve"> alliées</w:t>
      </w:r>
      <w:r w:rsidR="00B72C90">
        <w:t xml:space="preserve"> qui s’étaient montré</w:t>
      </w:r>
      <w:r w:rsidR="003F3C3E">
        <w:t>es</w:t>
      </w:r>
      <w:r w:rsidR="00B72C90">
        <w:t xml:space="preserve"> en faveur du cinéma en français dans la région dans l’équipe de Belle-Baie et dans celle de la Société culturelle régionale Chaleur (SCRN)</w:t>
      </w:r>
      <w:r w:rsidR="003F3C3E">
        <w:t xml:space="preserve"> ont quitté leurs fonctions. Le projet se trouve un peu à la case départ. </w:t>
      </w:r>
      <w:r w:rsidR="001A3685">
        <w:t xml:space="preserve">L’UTACH a reçu plusieurs demandes du </w:t>
      </w:r>
      <w:r w:rsidR="003F3C3E">
        <w:t xml:space="preserve">public </w:t>
      </w:r>
      <w:r w:rsidR="001A3685">
        <w:t>pour</w:t>
      </w:r>
      <w:r w:rsidR="003F3C3E">
        <w:t xml:space="preserve"> des projections de films de la francophonie dans la région. Avant d’aller de l’avant avec un plan plus agressif, le CA s’entend que Gilberte poursuivra des rencontres à ce sujet. Elle a rencontré informellement </w:t>
      </w:r>
      <w:r w:rsidR="001A3685">
        <w:t>J</w:t>
      </w:r>
      <w:r w:rsidR="003F3C3E">
        <w:t>o</w:t>
      </w:r>
      <w:r w:rsidR="001A3685">
        <w:t>el</w:t>
      </w:r>
      <w:r w:rsidR="003F3C3E">
        <w:t xml:space="preserve"> Olivier et Rachel Boudreau du Conseil de Belle-Baie </w:t>
      </w:r>
      <w:r w:rsidR="00356B24">
        <w:t xml:space="preserve">qui ont montré une ouverture </w:t>
      </w:r>
      <w:r w:rsidR="003F3C3E">
        <w:t xml:space="preserve">et </w:t>
      </w:r>
      <w:r w:rsidR="001A3685">
        <w:t xml:space="preserve">elle </w:t>
      </w:r>
      <w:r w:rsidR="003F3C3E">
        <w:t>s’attend à rencontrer les responsables de la SCR</w:t>
      </w:r>
      <w:r w:rsidR="00C230FC">
        <w:t>N</w:t>
      </w:r>
      <w:r w:rsidR="003F3C3E">
        <w:t xml:space="preserve"> dès que possible. </w:t>
      </w:r>
    </w:p>
    <w:p w14:paraId="0BF24D3B" w14:textId="77777777" w:rsidR="00386337" w:rsidRDefault="00386337" w:rsidP="00294929">
      <w:pPr>
        <w:spacing w:after="0" w:line="240" w:lineRule="auto"/>
        <w:ind w:left="567" w:hanging="284"/>
      </w:pPr>
    </w:p>
    <w:p w14:paraId="6989779E" w14:textId="6672D6B2" w:rsidR="00386337" w:rsidRDefault="00885579" w:rsidP="00294929">
      <w:pPr>
        <w:spacing w:after="0" w:line="240" w:lineRule="auto"/>
        <w:ind w:left="567"/>
      </w:pPr>
      <w:r w:rsidRPr="00885579">
        <w:rPr>
          <w:b/>
        </w:rPr>
        <w:lastRenderedPageBreak/>
        <w:t>Dépliant UTACH</w:t>
      </w:r>
      <w:r>
        <w:t xml:space="preserve"> : </w:t>
      </w:r>
      <w:r w:rsidR="00BF5CD1">
        <w:t xml:space="preserve">Il est convenu que les coordonnées des membres du CA qui l’acceptent paraitront dans le </w:t>
      </w:r>
      <w:r w:rsidR="00386337">
        <w:t>dépliant promotionnel de l’UTAC</w:t>
      </w:r>
      <w:r w:rsidR="00837885">
        <w:t>H</w:t>
      </w:r>
      <w:r w:rsidR="00386337">
        <w:t>.</w:t>
      </w:r>
    </w:p>
    <w:p w14:paraId="4390F07E" w14:textId="45551166" w:rsidR="00E01878" w:rsidRDefault="00356B24" w:rsidP="00403C37">
      <w:pPr>
        <w:spacing w:after="0" w:line="240" w:lineRule="auto"/>
        <w:ind w:left="284" w:hanging="284"/>
      </w:pPr>
      <w:r>
        <w:t xml:space="preserve"> </w:t>
      </w:r>
    </w:p>
    <w:p w14:paraId="0E6BE98B" w14:textId="50EC2A3E" w:rsidR="00E01878" w:rsidRDefault="00294929" w:rsidP="00294929">
      <w:pPr>
        <w:spacing w:after="0" w:line="240" w:lineRule="auto"/>
        <w:ind w:left="567" w:hanging="283"/>
      </w:pPr>
      <w:r>
        <w:rPr>
          <w:b/>
        </w:rPr>
        <w:t xml:space="preserve">    </w:t>
      </w:r>
      <w:r w:rsidR="00356B24">
        <w:rPr>
          <w:b/>
        </w:rPr>
        <w:t xml:space="preserve"> </w:t>
      </w:r>
      <w:r w:rsidR="00E01878">
        <w:rPr>
          <w:b/>
        </w:rPr>
        <w:t>Subvention pour le yoga </w:t>
      </w:r>
      <w:r w:rsidR="00E01878" w:rsidRPr="00BF5CD1">
        <w:t>:</w:t>
      </w:r>
      <w:r w:rsidR="00E01878">
        <w:t xml:space="preserve"> Une lettre de remerciements a été envoyée à la responsable du ministère du Tourisme, du Patrimoine et de la Culture</w:t>
      </w:r>
      <w:r w:rsidR="001A3685">
        <w:t>, Mme Joanne Russell</w:t>
      </w:r>
      <w:r w:rsidR="00E01878">
        <w:t>.</w:t>
      </w:r>
    </w:p>
    <w:p w14:paraId="112A2501" w14:textId="77777777" w:rsidR="00356B24" w:rsidRDefault="00356B24" w:rsidP="00294929">
      <w:pPr>
        <w:spacing w:after="0" w:line="240" w:lineRule="auto"/>
        <w:ind w:left="567" w:hanging="283"/>
      </w:pPr>
    </w:p>
    <w:p w14:paraId="4ACE27AC" w14:textId="5EA35DFA" w:rsidR="00E01878" w:rsidRDefault="00294929" w:rsidP="00294929">
      <w:pPr>
        <w:spacing w:after="0" w:line="240" w:lineRule="auto"/>
        <w:ind w:left="567" w:hanging="283"/>
      </w:pPr>
      <w:r>
        <w:rPr>
          <w:b/>
        </w:rPr>
        <w:t xml:space="preserve">    </w:t>
      </w:r>
      <w:r w:rsidR="00356B24">
        <w:rPr>
          <w:b/>
        </w:rPr>
        <w:t xml:space="preserve"> </w:t>
      </w:r>
      <w:r w:rsidR="00E01878">
        <w:rPr>
          <w:b/>
        </w:rPr>
        <w:t>AGA de l’Association francophone des ainés du NB (AFANB) </w:t>
      </w:r>
      <w:r w:rsidR="00E01878" w:rsidRPr="00E01878">
        <w:t>:</w:t>
      </w:r>
      <w:r w:rsidR="00E01878">
        <w:t xml:space="preserve"> </w:t>
      </w:r>
      <w:r w:rsidR="008732D6">
        <w:t>Personne du C</w:t>
      </w:r>
      <w:r w:rsidR="00356B24">
        <w:t>A</w:t>
      </w:r>
      <w:r w:rsidR="008732D6">
        <w:t xml:space="preserve"> </w:t>
      </w:r>
      <w:r w:rsidR="00E01878">
        <w:t>n’a pas pu être présent à l’AGA</w:t>
      </w:r>
      <w:r w:rsidR="008732D6">
        <w:t xml:space="preserve"> de l’AFANB</w:t>
      </w:r>
      <w:r w:rsidR="00E01878">
        <w:t>, mais</w:t>
      </w:r>
      <w:r w:rsidR="008732D6">
        <w:t xml:space="preserve"> Gilberte</w:t>
      </w:r>
      <w:r w:rsidR="00E01878">
        <w:t xml:space="preserve"> a pu profiter des ateliers qui ont </w:t>
      </w:r>
      <w:r w:rsidR="008732D6">
        <w:t>traité</w:t>
      </w:r>
      <w:r w:rsidR="00E01878">
        <w:t xml:space="preserve"> de divers</w:t>
      </w:r>
      <w:r w:rsidR="008732D6">
        <w:t>es</w:t>
      </w:r>
      <w:r w:rsidR="00E01878">
        <w:t xml:space="preserve"> réalités complexes des ainés du NB. Un document </w:t>
      </w:r>
      <w:r w:rsidR="0002501C">
        <w:t>présenté aux ateliers décrivant</w:t>
      </w:r>
      <w:r w:rsidR="00E01878">
        <w:t xml:space="preserve"> les luttes principales pour les droits et le bien-être des ainés francophones du NB guidera certaines démarches du CA de l’UTACH auprès de ses membres.</w:t>
      </w:r>
    </w:p>
    <w:p w14:paraId="7F472F07" w14:textId="77777777" w:rsidR="00356B24" w:rsidRDefault="00356B24" w:rsidP="00294929">
      <w:pPr>
        <w:spacing w:after="0" w:line="240" w:lineRule="auto"/>
        <w:ind w:left="567" w:hanging="283"/>
      </w:pPr>
    </w:p>
    <w:p w14:paraId="65A34BB7" w14:textId="69AB4D1A" w:rsidR="008732D6" w:rsidRDefault="00294929" w:rsidP="00294929">
      <w:pPr>
        <w:spacing w:after="0" w:line="240" w:lineRule="auto"/>
        <w:ind w:left="567" w:hanging="283"/>
      </w:pPr>
      <w:r>
        <w:rPr>
          <w:b/>
        </w:rPr>
        <w:t xml:space="preserve">    </w:t>
      </w:r>
      <w:r w:rsidR="00356B24">
        <w:rPr>
          <w:b/>
        </w:rPr>
        <w:t xml:space="preserve"> </w:t>
      </w:r>
      <w:r w:rsidR="00E01878">
        <w:rPr>
          <w:b/>
        </w:rPr>
        <w:t xml:space="preserve">En ce qui concerne l’adhésion de </w:t>
      </w:r>
      <w:r w:rsidR="00E01878" w:rsidRPr="00E01878">
        <w:rPr>
          <w:b/>
        </w:rPr>
        <w:t>l’UTACH à l’AFANB</w:t>
      </w:r>
      <w:r w:rsidR="00E01878">
        <w:t xml:space="preserve">, les membres qui désirent recevoir directement l’information de l’AFANB n’ont qu’à fournir leur consentement à l’équipe de communication de l’UTACH et </w:t>
      </w:r>
      <w:r w:rsidR="008732D6">
        <w:t>celle</w:t>
      </w:r>
      <w:r w:rsidR="00E01878">
        <w:t>-ci f</w:t>
      </w:r>
      <w:r w:rsidR="008732D6">
        <w:t>ournira leurs coordonnées à l’AFANB.</w:t>
      </w:r>
      <w:r w:rsidR="00356B24">
        <w:t xml:space="preserve"> Patrice enverra un message </w:t>
      </w:r>
      <w:r w:rsidR="0002501C">
        <w:t xml:space="preserve">aux membres </w:t>
      </w:r>
      <w:r w:rsidR="00356B24">
        <w:t>à ce sujet.</w:t>
      </w:r>
    </w:p>
    <w:p w14:paraId="7AE6D70E" w14:textId="77777777" w:rsidR="00356B24" w:rsidRDefault="00356B24" w:rsidP="00294929">
      <w:pPr>
        <w:spacing w:after="0" w:line="240" w:lineRule="auto"/>
        <w:ind w:left="567" w:hanging="283"/>
      </w:pPr>
    </w:p>
    <w:p w14:paraId="5B63818E" w14:textId="445C35FC" w:rsidR="00760477" w:rsidRDefault="00294929" w:rsidP="00294929">
      <w:pPr>
        <w:spacing w:after="0" w:line="240" w:lineRule="auto"/>
        <w:ind w:left="567" w:hanging="283"/>
      </w:pPr>
      <w:r>
        <w:rPr>
          <w:b/>
          <w:bCs/>
        </w:rPr>
        <w:t xml:space="preserve">     </w:t>
      </w:r>
      <w:r w:rsidR="008732D6" w:rsidRPr="008732D6">
        <w:rPr>
          <w:b/>
          <w:bCs/>
        </w:rPr>
        <w:t>Doss</w:t>
      </w:r>
      <w:r w:rsidR="00E01878" w:rsidRPr="008732D6">
        <w:rPr>
          <w:b/>
          <w:bCs/>
        </w:rPr>
        <w:t>ier de la proche-aidance</w:t>
      </w:r>
      <w:r w:rsidR="00E01878">
        <w:t> : Une présentation est prévue sur le sujet en mars 2027. Michel Gauthier</w:t>
      </w:r>
      <w:r w:rsidR="00311D47">
        <w:t>, vice-président du CA de l’UTACH et</w:t>
      </w:r>
      <w:r w:rsidR="00E01878">
        <w:t xml:space="preserve"> responsable de cette conférence, </w:t>
      </w:r>
      <w:r w:rsidR="008732D6">
        <w:t xml:space="preserve">pourra </w:t>
      </w:r>
      <w:r w:rsidR="00E01878">
        <w:t>communiquer avec l’AFANB sur cette question car ils en ont fait un dossier prioritaire.</w:t>
      </w:r>
      <w:r w:rsidR="00760477">
        <w:t xml:space="preserve"> Patrice réitère qu’un volet aide-financière gouvernementale profiterait aux membres à cette conférence. Il a un contact.</w:t>
      </w:r>
    </w:p>
    <w:p w14:paraId="6D820817" w14:textId="34CA992F" w:rsidR="00BF5CD1" w:rsidRDefault="00760477" w:rsidP="008732D6">
      <w:pPr>
        <w:spacing w:after="0" w:line="240" w:lineRule="auto"/>
        <w:ind w:left="284"/>
      </w:pPr>
      <w:r>
        <w:t xml:space="preserve"> </w:t>
      </w:r>
      <w:r w:rsidR="00E01878">
        <w:t xml:space="preserve"> </w:t>
      </w:r>
    </w:p>
    <w:p w14:paraId="4A9A99A6" w14:textId="61199532" w:rsidR="00311D47" w:rsidRDefault="00311D47" w:rsidP="00356B24">
      <w:pPr>
        <w:spacing w:after="0" w:line="240" w:lineRule="auto"/>
        <w:ind w:left="567"/>
      </w:pPr>
      <w:r w:rsidRPr="00311D47">
        <w:rPr>
          <w:b/>
          <w:bCs/>
        </w:rPr>
        <w:t>Finances</w:t>
      </w:r>
      <w:r>
        <w:t> : Dès qu’UNI aura officialisé le changement de signataires des chèques, le CA pourra régler les frais pour le yoga (pour l’an passé et pour l’automne 2026).</w:t>
      </w:r>
    </w:p>
    <w:p w14:paraId="148DF4B8" w14:textId="77777777" w:rsidR="00356B24" w:rsidRDefault="00356B24" w:rsidP="00356B24">
      <w:pPr>
        <w:spacing w:after="0" w:line="240" w:lineRule="auto"/>
        <w:ind w:left="567"/>
      </w:pPr>
    </w:p>
    <w:p w14:paraId="41F3E8E6" w14:textId="6FA5BEFC" w:rsidR="00311D47" w:rsidRDefault="00311D47" w:rsidP="00356B24">
      <w:pPr>
        <w:spacing w:after="0" w:line="240" w:lineRule="auto"/>
        <w:ind w:left="567"/>
      </w:pPr>
      <w:r>
        <w:rPr>
          <w:b/>
          <w:bCs/>
        </w:rPr>
        <w:t>Nouvelle source possible de subvention </w:t>
      </w:r>
      <w:r w:rsidRPr="00311D47">
        <w:t>:</w:t>
      </w:r>
      <w:r>
        <w:t xml:space="preserve"> Gilberte a pris connaissance de la subvention proposée par Jocelyne</w:t>
      </w:r>
      <w:r w:rsidR="0002501C">
        <w:t xml:space="preserve"> : </w:t>
      </w:r>
      <w:r w:rsidR="0002501C" w:rsidRPr="0002501C">
        <w:rPr>
          <w:i/>
          <w:iCs/>
        </w:rPr>
        <w:t>Résilience et capacités communautaires</w:t>
      </w:r>
      <w:r>
        <w:t xml:space="preserve">. Il semble en effet </w:t>
      </w:r>
      <w:r w:rsidR="00356B24">
        <w:t xml:space="preserve">y </w:t>
      </w:r>
      <w:r>
        <w:t>avoir du potentiel pour nous. Gilberte a fait des démarches pour communiquer avec le responsable de la région Chaleur</w:t>
      </w:r>
      <w:r w:rsidR="008732D6">
        <w:t xml:space="preserve">, Jacob Button, </w:t>
      </w:r>
      <w:r>
        <w:t xml:space="preserve">pour connaitre les exigences du programme qui ne sont pas claires sur le formulaire. </w:t>
      </w:r>
      <w:r w:rsidR="008732D6">
        <w:t xml:space="preserve"> Il </w:t>
      </w:r>
      <w:r>
        <w:t xml:space="preserve">est hors de la région jusqu’au 20 octobre et la date limite pour envoyer une demande est le 31 octobre. Le CA gardera </w:t>
      </w:r>
      <w:r w:rsidR="008732D6">
        <w:t xml:space="preserve">donc </w:t>
      </w:r>
      <w:r>
        <w:t xml:space="preserve">un œil sur cette possibilité pour l’an </w:t>
      </w:r>
      <w:r w:rsidRPr="00760477">
        <w:t>prochain</w:t>
      </w:r>
      <w:r>
        <w:t>.</w:t>
      </w:r>
    </w:p>
    <w:p w14:paraId="422B0B14" w14:textId="77777777" w:rsidR="00BF5CD1" w:rsidRDefault="00BF5CD1" w:rsidP="00403C37">
      <w:pPr>
        <w:spacing w:after="0" w:line="240" w:lineRule="auto"/>
        <w:ind w:left="284" w:hanging="284"/>
      </w:pPr>
    </w:p>
    <w:p w14:paraId="59BEE886" w14:textId="77777777" w:rsidR="002A62CD" w:rsidRDefault="002A62CD" w:rsidP="00403C37">
      <w:pPr>
        <w:spacing w:after="0" w:line="240" w:lineRule="auto"/>
        <w:ind w:left="284" w:hanging="284"/>
      </w:pPr>
    </w:p>
    <w:p w14:paraId="5D1275E5" w14:textId="3EC8976A" w:rsidR="002A62CD" w:rsidRDefault="00760477" w:rsidP="00403C37">
      <w:pPr>
        <w:spacing w:after="0" w:line="240" w:lineRule="auto"/>
        <w:ind w:left="284" w:hanging="284"/>
        <w:rPr>
          <w:b/>
        </w:rPr>
      </w:pPr>
      <w:r>
        <w:rPr>
          <w:b/>
        </w:rPr>
        <w:t>5</w:t>
      </w:r>
      <w:r w:rsidR="002A62CD" w:rsidRPr="002A62CD">
        <w:rPr>
          <w:b/>
        </w:rPr>
        <w:t>.</w:t>
      </w:r>
      <w:r w:rsidR="002A62CD" w:rsidRPr="002A62CD">
        <w:rPr>
          <w:b/>
        </w:rPr>
        <w:tab/>
        <w:t>Rapport financier</w:t>
      </w:r>
      <w:r w:rsidR="00D258B9">
        <w:rPr>
          <w:b/>
        </w:rPr>
        <w:t xml:space="preserve"> : </w:t>
      </w:r>
    </w:p>
    <w:p w14:paraId="2841C668" w14:textId="0F14E5BE" w:rsidR="00885579" w:rsidRDefault="002A62CD" w:rsidP="00403C37">
      <w:pPr>
        <w:spacing w:after="0" w:line="240" w:lineRule="auto"/>
        <w:ind w:left="284" w:hanging="284"/>
      </w:pPr>
      <w:r w:rsidRPr="002A62CD">
        <w:t>Marielle Lagacé</w:t>
      </w:r>
      <w:r w:rsidR="00C71B82">
        <w:t xml:space="preserve"> p</w:t>
      </w:r>
      <w:r w:rsidR="008732D6">
        <w:t xml:space="preserve">résente son </w:t>
      </w:r>
      <w:r w:rsidR="00C71B82">
        <w:t xml:space="preserve">rapport financier pour le </w:t>
      </w:r>
      <w:r w:rsidR="00C71B82" w:rsidRPr="00052EF5">
        <w:t>mois d</w:t>
      </w:r>
      <w:r w:rsidR="008732D6" w:rsidRPr="00052EF5">
        <w:t>’aout</w:t>
      </w:r>
      <w:r w:rsidR="0002501C">
        <w:t xml:space="preserve"> 2026</w:t>
      </w:r>
      <w:r w:rsidR="00052EF5" w:rsidRPr="00052EF5">
        <w:t>.</w:t>
      </w:r>
      <w:r w:rsidR="008732D6">
        <w:t xml:space="preserve"> Accepté.</w:t>
      </w:r>
      <w:r w:rsidR="00C71B82">
        <w:t xml:space="preserve"> </w:t>
      </w:r>
    </w:p>
    <w:p w14:paraId="21621F35" w14:textId="77777777" w:rsidR="00764BA8" w:rsidRDefault="00764BA8" w:rsidP="00403C37">
      <w:pPr>
        <w:spacing w:after="0" w:line="240" w:lineRule="auto"/>
        <w:ind w:left="284" w:hanging="284"/>
      </w:pPr>
    </w:p>
    <w:p w14:paraId="4CD0815E" w14:textId="4B0EFBE3" w:rsidR="007F5E77" w:rsidRDefault="00760477" w:rsidP="00760477">
      <w:pPr>
        <w:rPr>
          <w:bCs/>
        </w:rPr>
      </w:pPr>
      <w:r>
        <w:rPr>
          <w:b/>
        </w:rPr>
        <w:t>6</w:t>
      </w:r>
      <w:r w:rsidR="007F5E77" w:rsidRPr="007F5E77">
        <w:rPr>
          <w:b/>
        </w:rPr>
        <w:t xml:space="preserve">.  </w:t>
      </w:r>
      <w:r>
        <w:rPr>
          <w:b/>
        </w:rPr>
        <w:t xml:space="preserve">Membres et recrutement : </w:t>
      </w:r>
      <w:r w:rsidRPr="00760477">
        <w:rPr>
          <w:bCs/>
        </w:rPr>
        <w:t>En date du 22 septembre, nous avons 96 membres.</w:t>
      </w:r>
      <w:r w:rsidR="00356B24">
        <w:rPr>
          <w:bCs/>
        </w:rPr>
        <w:t xml:space="preserve"> Aucun recrutement actif est prévu pour l’instant sauf peut-être au Salon communautaire de Belle-Baie</w:t>
      </w:r>
      <w:r w:rsidR="008B1447">
        <w:rPr>
          <w:bCs/>
        </w:rPr>
        <w:t xml:space="preserve"> quand nous en saurons plus à ce sujet</w:t>
      </w:r>
      <w:r w:rsidR="00356B24">
        <w:rPr>
          <w:bCs/>
        </w:rPr>
        <w:t>.</w:t>
      </w:r>
    </w:p>
    <w:p w14:paraId="0CFAFDCB" w14:textId="2C8761B7" w:rsidR="00760477" w:rsidRPr="00D258B9" w:rsidRDefault="00760477" w:rsidP="00760477">
      <w:pPr>
        <w:rPr>
          <w:b/>
        </w:rPr>
      </w:pPr>
      <w:r w:rsidRPr="00D258B9">
        <w:rPr>
          <w:b/>
        </w:rPr>
        <w:t>Bien-être physique</w:t>
      </w:r>
      <w:r w:rsidR="00D258B9">
        <w:rPr>
          <w:b/>
        </w:rPr>
        <w:t> </w:t>
      </w:r>
    </w:p>
    <w:p w14:paraId="73985E5C" w14:textId="11FF7AB4" w:rsidR="007F5E77" w:rsidRDefault="00760477" w:rsidP="00760477">
      <w:pPr>
        <w:rPr>
          <w:bCs/>
        </w:rPr>
      </w:pPr>
      <w:r>
        <w:rPr>
          <w:b/>
        </w:rPr>
        <w:t>7</w:t>
      </w:r>
      <w:r w:rsidR="00D258B9">
        <w:rPr>
          <w:b/>
        </w:rPr>
        <w:t>a</w:t>
      </w:r>
      <w:r>
        <w:rPr>
          <w:b/>
        </w:rPr>
        <w:t>.</w:t>
      </w:r>
      <w:r w:rsidR="007F5E77" w:rsidRPr="007F5E77">
        <w:rPr>
          <w:b/>
        </w:rPr>
        <w:t xml:space="preserve">  </w:t>
      </w:r>
      <w:r>
        <w:rPr>
          <w:b/>
        </w:rPr>
        <w:t xml:space="preserve">Yoga : </w:t>
      </w:r>
      <w:r w:rsidR="008B1447" w:rsidRPr="008B1447">
        <w:rPr>
          <w:bCs/>
        </w:rPr>
        <w:t>Il serait bon de r</w:t>
      </w:r>
      <w:r w:rsidRPr="008B1447">
        <w:rPr>
          <w:bCs/>
        </w:rPr>
        <w:t>appeler</w:t>
      </w:r>
      <w:r w:rsidRPr="00760477">
        <w:rPr>
          <w:bCs/>
        </w:rPr>
        <w:t xml:space="preserve"> aux membres et au public en général qu’il n’est pas trop tard pour joindre le groupe de yoga </w:t>
      </w:r>
      <w:r w:rsidR="008B1447">
        <w:rPr>
          <w:bCs/>
        </w:rPr>
        <w:t>D</w:t>
      </w:r>
      <w:r w:rsidRPr="00760477">
        <w:rPr>
          <w:bCs/>
        </w:rPr>
        <w:t>ébutant</w:t>
      </w:r>
      <w:r w:rsidR="008B1447">
        <w:rPr>
          <w:bCs/>
        </w:rPr>
        <w:t>s</w:t>
      </w:r>
      <w:r w:rsidRPr="00760477">
        <w:rPr>
          <w:bCs/>
        </w:rPr>
        <w:t xml:space="preserve"> de Marie Comeau à 11h, les mardis.</w:t>
      </w:r>
    </w:p>
    <w:p w14:paraId="223E7D1B" w14:textId="4FE20284" w:rsidR="008A3A23" w:rsidRDefault="00D258B9" w:rsidP="00760477">
      <w:pPr>
        <w:rPr>
          <w:bCs/>
        </w:rPr>
      </w:pPr>
      <w:r>
        <w:rPr>
          <w:b/>
        </w:rPr>
        <w:lastRenderedPageBreak/>
        <w:t xml:space="preserve">b. </w:t>
      </w:r>
      <w:proofErr w:type="spellStart"/>
      <w:r w:rsidR="008A3A23" w:rsidRPr="008A3A23">
        <w:rPr>
          <w:b/>
        </w:rPr>
        <w:t>Zoomers</w:t>
      </w:r>
      <w:proofErr w:type="spellEnd"/>
      <w:r w:rsidR="008A3A23">
        <w:rPr>
          <w:bCs/>
        </w:rPr>
        <w:t xml:space="preserve"> : Les cours ont repris avec une nouvelle animatrice. Voir </w:t>
      </w:r>
      <w:proofErr w:type="spellStart"/>
      <w:r w:rsidR="008A3A23" w:rsidRPr="008A3A23">
        <w:rPr>
          <w:bCs/>
          <w:i/>
          <w:iCs/>
        </w:rPr>
        <w:t>Zoomers</w:t>
      </w:r>
      <w:proofErr w:type="spellEnd"/>
      <w:r w:rsidR="008A3A23" w:rsidRPr="008A3A23">
        <w:rPr>
          <w:bCs/>
          <w:i/>
          <w:iCs/>
        </w:rPr>
        <w:t xml:space="preserve"> en équilibre</w:t>
      </w:r>
      <w:r w:rsidR="008A3A23">
        <w:rPr>
          <w:bCs/>
        </w:rPr>
        <w:t xml:space="preserve"> en ligne pour vous inscrire. Il est possible de suivre ces cours en personne, en ligne en direct ou en diff</w:t>
      </w:r>
      <w:r>
        <w:rPr>
          <w:bCs/>
        </w:rPr>
        <w:t>ér</w:t>
      </w:r>
      <w:r w:rsidR="008A3A23">
        <w:rPr>
          <w:bCs/>
        </w:rPr>
        <w:t>é</w:t>
      </w:r>
      <w:r>
        <w:rPr>
          <w:bCs/>
        </w:rPr>
        <w:t>.</w:t>
      </w:r>
      <w:r w:rsidR="008A3A23">
        <w:rPr>
          <w:bCs/>
        </w:rPr>
        <w:t xml:space="preserve"> </w:t>
      </w:r>
    </w:p>
    <w:p w14:paraId="4BA7E1CD" w14:textId="77777777" w:rsidR="008A3A23" w:rsidRPr="00760477" w:rsidRDefault="008A3A23" w:rsidP="00760477">
      <w:pPr>
        <w:rPr>
          <w:bCs/>
        </w:rPr>
      </w:pPr>
    </w:p>
    <w:p w14:paraId="1E2723CB" w14:textId="77777777" w:rsidR="008A3A23" w:rsidRDefault="008A3A23" w:rsidP="007F5E77">
      <w:pPr>
        <w:rPr>
          <w:b/>
        </w:rPr>
      </w:pPr>
      <w:r>
        <w:rPr>
          <w:b/>
        </w:rPr>
        <w:t>Volet conférences : Appartenance et formation continue</w:t>
      </w:r>
    </w:p>
    <w:p w14:paraId="09783ABA" w14:textId="77777777" w:rsidR="008B1447" w:rsidRDefault="008A3A23" w:rsidP="00D258B9">
      <w:pPr>
        <w:pStyle w:val="ListParagraph"/>
        <w:rPr>
          <w:bCs/>
        </w:rPr>
      </w:pPr>
      <w:r>
        <w:rPr>
          <w:b/>
        </w:rPr>
        <w:t>8</w:t>
      </w:r>
      <w:r w:rsidR="00D258B9">
        <w:rPr>
          <w:b/>
        </w:rPr>
        <w:t>a</w:t>
      </w:r>
      <w:r>
        <w:rPr>
          <w:b/>
        </w:rPr>
        <w:t>.</w:t>
      </w:r>
      <w:r w:rsidR="00E810F7" w:rsidRPr="00E810F7">
        <w:rPr>
          <w:b/>
        </w:rPr>
        <w:t xml:space="preserve"> </w:t>
      </w:r>
      <w:r w:rsidR="007F5E77" w:rsidRPr="00E810F7">
        <w:rPr>
          <w:b/>
        </w:rPr>
        <w:t xml:space="preserve"> </w:t>
      </w:r>
      <w:r w:rsidR="00D04979">
        <w:rPr>
          <w:b/>
        </w:rPr>
        <w:t>Évaluation de la formule « </w:t>
      </w:r>
      <w:r>
        <w:rPr>
          <w:b/>
        </w:rPr>
        <w:t>G</w:t>
      </w:r>
      <w:r w:rsidR="00D258B9">
        <w:rPr>
          <w:b/>
        </w:rPr>
        <w:t>oû</w:t>
      </w:r>
      <w:r>
        <w:rPr>
          <w:b/>
        </w:rPr>
        <w:t xml:space="preserve">ter </w:t>
      </w:r>
      <w:r w:rsidR="00D04979">
        <w:rPr>
          <w:b/>
        </w:rPr>
        <w:t>et discussion » </w:t>
      </w:r>
      <w:r>
        <w:rPr>
          <w:b/>
        </w:rPr>
        <w:t xml:space="preserve">: </w:t>
      </w:r>
      <w:r w:rsidRPr="008A3A23">
        <w:rPr>
          <w:bCs/>
        </w:rPr>
        <w:t>Le CA apprécie beaucoup l’aide de certains membres pour préparer les go</w:t>
      </w:r>
      <w:r w:rsidR="00D258B9">
        <w:rPr>
          <w:bCs/>
        </w:rPr>
        <w:t>û</w:t>
      </w:r>
      <w:r w:rsidRPr="008A3A23">
        <w:rPr>
          <w:bCs/>
        </w:rPr>
        <w:t>ters associés aux conférences.</w:t>
      </w:r>
      <w:r>
        <w:rPr>
          <w:bCs/>
        </w:rPr>
        <w:t xml:space="preserve"> Ces </w:t>
      </w:r>
      <w:r w:rsidR="00D258B9">
        <w:rPr>
          <w:bCs/>
        </w:rPr>
        <w:t>collations</w:t>
      </w:r>
      <w:r>
        <w:rPr>
          <w:bCs/>
        </w:rPr>
        <w:t xml:space="preserve"> </w:t>
      </w:r>
      <w:r w:rsidR="00D04979">
        <w:rPr>
          <w:bCs/>
        </w:rPr>
        <w:t xml:space="preserve">qui </w:t>
      </w:r>
      <w:r>
        <w:rPr>
          <w:bCs/>
        </w:rPr>
        <w:t>favorisent les échange</w:t>
      </w:r>
      <w:r w:rsidR="005D6B8A">
        <w:rPr>
          <w:bCs/>
        </w:rPr>
        <w:t>s</w:t>
      </w:r>
      <w:r>
        <w:rPr>
          <w:bCs/>
        </w:rPr>
        <w:t xml:space="preserve"> et rendent les conférences plus chaleureuses</w:t>
      </w:r>
      <w:r w:rsidR="00D04979">
        <w:rPr>
          <w:bCs/>
        </w:rPr>
        <w:t xml:space="preserve"> représentent tout de même </w:t>
      </w:r>
      <w:r w:rsidR="000D0C66">
        <w:rPr>
          <w:bCs/>
        </w:rPr>
        <w:t>du</w:t>
      </w:r>
      <w:r w:rsidR="00D04979">
        <w:rPr>
          <w:bCs/>
        </w:rPr>
        <w:t xml:space="preserve"> travail</w:t>
      </w:r>
      <w:r>
        <w:rPr>
          <w:bCs/>
        </w:rPr>
        <w:t>. Le CA</w:t>
      </w:r>
      <w:r w:rsidRPr="008A3A23">
        <w:rPr>
          <w:bCs/>
        </w:rPr>
        <w:t xml:space="preserve"> cherche à maintenir ces gouters en diminuant le temps de préparation, en limitant le gaspillage et en maintenant les couts actuels. </w:t>
      </w:r>
      <w:r w:rsidR="005D6B8A">
        <w:rPr>
          <w:bCs/>
        </w:rPr>
        <w:t xml:space="preserve">Par mesure d’hygiène, Marielle achètera des produits emballés individuellement pour le gouter. L’idée de faire ces conférences dans un restaurant local est aussi discutée. </w:t>
      </w:r>
    </w:p>
    <w:p w14:paraId="48FFF8BA" w14:textId="53291307" w:rsidR="00D258B9" w:rsidRPr="00D04979" w:rsidRDefault="008B1447" w:rsidP="00D258B9">
      <w:pPr>
        <w:pStyle w:val="ListParagraph"/>
        <w:rPr>
          <w:b/>
        </w:rPr>
      </w:pPr>
      <w:r>
        <w:rPr>
          <w:b/>
        </w:rPr>
        <w:t xml:space="preserve">8b. </w:t>
      </w:r>
      <w:r w:rsidRPr="000D0C66">
        <w:rPr>
          <w:b/>
        </w:rPr>
        <w:t>Prix de présence</w:t>
      </w:r>
      <w:r>
        <w:rPr>
          <w:bCs/>
        </w:rPr>
        <w:t xml:space="preserve"> : </w:t>
      </w:r>
      <w:r w:rsidR="00D258B9" w:rsidRPr="00D04979">
        <w:rPr>
          <w:bCs/>
        </w:rPr>
        <w:t xml:space="preserve">Le CA se propose de tenter de solliciter les commerces de la région pour </w:t>
      </w:r>
      <w:r w:rsidR="00D258B9">
        <w:rPr>
          <w:bCs/>
        </w:rPr>
        <w:t>varier les</w:t>
      </w:r>
      <w:r w:rsidR="00D258B9" w:rsidRPr="00D04979">
        <w:rPr>
          <w:bCs/>
        </w:rPr>
        <w:t xml:space="preserve"> prix de présences aux rencontres mensuelles.</w:t>
      </w:r>
      <w:r w:rsidR="00D258B9">
        <w:rPr>
          <w:bCs/>
        </w:rPr>
        <w:t xml:space="preserve"> Murielle ira voir à la nouvelle librairie de Beresford et Gilberte se rendra à HP Haché et Jean-Coutu</w:t>
      </w:r>
      <w:r w:rsidR="008E097D">
        <w:rPr>
          <w:bCs/>
        </w:rPr>
        <w:t xml:space="preserve"> pour des dons de cartes-cadeaux</w:t>
      </w:r>
      <w:r w:rsidR="00D258B9">
        <w:rPr>
          <w:bCs/>
        </w:rPr>
        <w:t>. Murielle préparera une lettre de présentation pour ceux et celles qui voudront solliciter des dons au nom de l’UTAC</w:t>
      </w:r>
      <w:r w:rsidR="00C230FC">
        <w:rPr>
          <w:bCs/>
        </w:rPr>
        <w:t>H</w:t>
      </w:r>
      <w:r w:rsidR="00D258B9">
        <w:rPr>
          <w:bCs/>
        </w:rPr>
        <w:t>.</w:t>
      </w:r>
      <w:r w:rsidR="008E097D">
        <w:rPr>
          <w:bCs/>
        </w:rPr>
        <w:t xml:space="preserve"> Le projet de parrainage pourra être </w:t>
      </w:r>
      <w:r w:rsidR="001953AE">
        <w:rPr>
          <w:bCs/>
        </w:rPr>
        <w:t>réexpliqué</w:t>
      </w:r>
      <w:r w:rsidR="008E097D">
        <w:rPr>
          <w:bCs/>
        </w:rPr>
        <w:t xml:space="preserve"> aux rencontres des membres. Il y a possibilité de tirages de cartes de membres.</w:t>
      </w:r>
    </w:p>
    <w:p w14:paraId="00B5724E" w14:textId="55484927" w:rsidR="0023389D" w:rsidRPr="00D04979" w:rsidRDefault="008B1447" w:rsidP="0023389D">
      <w:pPr>
        <w:pStyle w:val="ListParagraph"/>
        <w:rPr>
          <w:bCs/>
        </w:rPr>
      </w:pPr>
      <w:r>
        <w:rPr>
          <w:b/>
        </w:rPr>
        <w:t>8c</w:t>
      </w:r>
      <w:r w:rsidR="00D258B9">
        <w:rPr>
          <w:b/>
        </w:rPr>
        <w:t xml:space="preserve">. </w:t>
      </w:r>
      <w:r w:rsidR="005D6B8A">
        <w:rPr>
          <w:b/>
        </w:rPr>
        <w:t xml:space="preserve">Conférence d’octobre : </w:t>
      </w:r>
      <w:r w:rsidR="005D6B8A" w:rsidRPr="005D6B8A">
        <w:rPr>
          <w:bCs/>
        </w:rPr>
        <w:t xml:space="preserve">Soins à </w:t>
      </w:r>
      <w:r w:rsidR="005D6B8A" w:rsidRPr="00E62C1C">
        <w:rPr>
          <w:bCs/>
        </w:rPr>
        <w:t xml:space="preserve">domicile de la </w:t>
      </w:r>
      <w:r w:rsidR="00E62C1C" w:rsidRPr="00E62C1C">
        <w:rPr>
          <w:bCs/>
        </w:rPr>
        <w:t>compagnie Bayshore</w:t>
      </w:r>
      <w:r w:rsidR="005D6B8A" w:rsidRPr="00E62C1C">
        <w:rPr>
          <w:bCs/>
        </w:rPr>
        <w:t>. L’info</w:t>
      </w:r>
      <w:r w:rsidR="005D6B8A" w:rsidRPr="005D6B8A">
        <w:rPr>
          <w:bCs/>
        </w:rPr>
        <w:t xml:space="preserve"> circulera bientôt à ce sujet.</w:t>
      </w:r>
      <w:r w:rsidR="005D6B8A">
        <w:rPr>
          <w:bCs/>
        </w:rPr>
        <w:t xml:space="preserve"> </w:t>
      </w:r>
      <w:r w:rsidR="00D04979">
        <w:rPr>
          <w:bCs/>
        </w:rPr>
        <w:t xml:space="preserve"> </w:t>
      </w:r>
      <w:r w:rsidR="0023389D" w:rsidRPr="00D04979">
        <w:rPr>
          <w:bCs/>
        </w:rPr>
        <w:t>À la rencontre des membres d’octobre, le CA recueillera les suggestions de conférence des membres et leurs besoins.</w:t>
      </w:r>
    </w:p>
    <w:p w14:paraId="142CE9EA" w14:textId="1E3D9964" w:rsidR="00D258B9" w:rsidRDefault="008B1447" w:rsidP="0023389D">
      <w:pPr>
        <w:ind w:left="709"/>
        <w:rPr>
          <w:b/>
        </w:rPr>
      </w:pPr>
      <w:r>
        <w:rPr>
          <w:b/>
        </w:rPr>
        <w:t>8d</w:t>
      </w:r>
      <w:r w:rsidR="0023389D">
        <w:rPr>
          <w:b/>
        </w:rPr>
        <w:t xml:space="preserve">. </w:t>
      </w:r>
      <w:r>
        <w:rPr>
          <w:b/>
        </w:rPr>
        <w:t>Conférences - s</w:t>
      </w:r>
      <w:r w:rsidR="00D258B9" w:rsidRPr="00D258B9">
        <w:rPr>
          <w:b/>
        </w:rPr>
        <w:t>ujets additionnels :</w:t>
      </w:r>
      <w:r w:rsidR="00D258B9">
        <w:rPr>
          <w:bCs/>
        </w:rPr>
        <w:t xml:space="preserve"> N</w:t>
      </w:r>
      <w:r w:rsidR="00D04979">
        <w:rPr>
          <w:bCs/>
        </w:rPr>
        <w:t xml:space="preserve">ous songeons à inviter la bibliothécaire de Beresford, Julia, </w:t>
      </w:r>
      <w:r w:rsidR="00D258B9">
        <w:rPr>
          <w:bCs/>
        </w:rPr>
        <w:t xml:space="preserve">à une date indéterminée </w:t>
      </w:r>
      <w:r w:rsidR="00D04979">
        <w:rPr>
          <w:bCs/>
        </w:rPr>
        <w:t xml:space="preserve">afin qu’elle présente la nouvelle vocation des bibliothèques publiques et les services spécifiques de sa bibliothèque. </w:t>
      </w:r>
      <w:r>
        <w:rPr>
          <w:bCs/>
        </w:rPr>
        <w:t xml:space="preserve">Nous explorerons avec elle la possibilité d’animer un club de lecture. </w:t>
      </w:r>
      <w:r w:rsidR="00D04979">
        <w:rPr>
          <w:bCs/>
        </w:rPr>
        <w:t>Murielle fera le suivi.</w:t>
      </w:r>
      <w:r w:rsidR="00D258B9" w:rsidRPr="00D258B9">
        <w:rPr>
          <w:b/>
        </w:rPr>
        <w:t xml:space="preserve"> </w:t>
      </w:r>
    </w:p>
    <w:p w14:paraId="5A25EAC9" w14:textId="5B99DA01" w:rsidR="00D258B9" w:rsidRDefault="008B1447" w:rsidP="0023389D">
      <w:pPr>
        <w:ind w:left="709"/>
        <w:rPr>
          <w:bCs/>
        </w:rPr>
      </w:pPr>
      <w:r>
        <w:rPr>
          <w:b/>
        </w:rPr>
        <w:t>8</w:t>
      </w:r>
      <w:r w:rsidRPr="008B1447">
        <w:rPr>
          <w:b/>
          <w:vertAlign w:val="superscript"/>
        </w:rPr>
        <w:t>e</w:t>
      </w:r>
      <w:r>
        <w:rPr>
          <w:b/>
        </w:rPr>
        <w:t xml:space="preserve">. </w:t>
      </w:r>
      <w:r w:rsidR="00D258B9" w:rsidRPr="008B1447">
        <w:rPr>
          <w:b/>
        </w:rPr>
        <w:t>Présentation sur la santé bucco-dentaire</w:t>
      </w:r>
      <w:r w:rsidR="00D258B9" w:rsidRPr="00D258B9">
        <w:rPr>
          <w:bCs/>
        </w:rPr>
        <w:t>.</w:t>
      </w:r>
      <w:r w:rsidR="00D258B9">
        <w:rPr>
          <w:bCs/>
        </w:rPr>
        <w:t xml:space="preserve"> Un atelier gratuit sur la santé de la bouche est possible </w:t>
      </w:r>
      <w:r>
        <w:rPr>
          <w:bCs/>
        </w:rPr>
        <w:t>à une date indéterminée</w:t>
      </w:r>
      <w:r w:rsidR="00D258B9">
        <w:rPr>
          <w:bCs/>
        </w:rPr>
        <w:t xml:space="preserve"> à 13h30 au Centre Raoul-Charest. </w:t>
      </w:r>
      <w:r>
        <w:rPr>
          <w:bCs/>
        </w:rPr>
        <w:t>À suivre…</w:t>
      </w:r>
    </w:p>
    <w:p w14:paraId="512D2E49" w14:textId="77777777" w:rsidR="002F499B" w:rsidRPr="002F499B" w:rsidRDefault="002F499B" w:rsidP="007F5E77">
      <w:pPr>
        <w:rPr>
          <w:b/>
        </w:rPr>
      </w:pPr>
      <w:r w:rsidRPr="002F499B">
        <w:rPr>
          <w:b/>
        </w:rPr>
        <w:t>9</w:t>
      </w:r>
      <w:r w:rsidR="007F5E77" w:rsidRPr="002F499B">
        <w:rPr>
          <w:b/>
        </w:rPr>
        <w:t xml:space="preserve">. </w:t>
      </w:r>
      <w:r>
        <w:rPr>
          <w:b/>
        </w:rPr>
        <w:t xml:space="preserve"> </w:t>
      </w:r>
      <w:r w:rsidR="007F5E77" w:rsidRPr="002F499B">
        <w:rPr>
          <w:b/>
        </w:rPr>
        <w:t>Divers</w:t>
      </w:r>
    </w:p>
    <w:p w14:paraId="3D5548F5" w14:textId="2FE71152" w:rsidR="006F66F6" w:rsidRDefault="00D04979" w:rsidP="007F5E77">
      <w:pPr>
        <w:rPr>
          <w:bCs/>
        </w:rPr>
      </w:pPr>
      <w:r>
        <w:rPr>
          <w:b/>
        </w:rPr>
        <w:t>Présence sur le terrain</w:t>
      </w:r>
      <w:r w:rsidR="006F66F6">
        <w:rPr>
          <w:b/>
        </w:rPr>
        <w:t xml:space="preserve"> : </w:t>
      </w:r>
      <w:r w:rsidR="006F66F6" w:rsidRPr="006F66F6">
        <w:rPr>
          <w:bCs/>
        </w:rPr>
        <w:t xml:space="preserve">Murielle </w:t>
      </w:r>
      <w:proofErr w:type="spellStart"/>
      <w:r w:rsidR="006F66F6" w:rsidRPr="006F66F6">
        <w:rPr>
          <w:bCs/>
        </w:rPr>
        <w:t>Imbeault</w:t>
      </w:r>
      <w:proofErr w:type="spellEnd"/>
      <w:r w:rsidR="006F66F6" w:rsidRPr="006F66F6">
        <w:rPr>
          <w:bCs/>
        </w:rPr>
        <w:t xml:space="preserve"> propose que le CA se développe une stratégie de partenariat pour s’associer </w:t>
      </w:r>
      <w:r w:rsidR="006F66F6">
        <w:rPr>
          <w:bCs/>
        </w:rPr>
        <w:t>aux activités de terrain de</w:t>
      </w:r>
      <w:r w:rsidR="006F66F6" w:rsidRPr="006F66F6">
        <w:rPr>
          <w:bCs/>
        </w:rPr>
        <w:t xml:space="preserve"> nos alliés qui poursuivent souvent les mêmes buts que nous.</w:t>
      </w:r>
      <w:r w:rsidR="006F66F6">
        <w:rPr>
          <w:bCs/>
        </w:rPr>
        <w:t xml:space="preserve"> </w:t>
      </w:r>
      <w:r w:rsidR="00C31B77">
        <w:rPr>
          <w:bCs/>
        </w:rPr>
        <w:t xml:space="preserve">  Par exemple, nous pourrions faire une démarche auprès de Sébastien Haché pour participer au Salon communautaire de Belle-Baie. Autre exemple</w:t>
      </w:r>
      <w:r w:rsidR="008E097D">
        <w:rPr>
          <w:bCs/>
        </w:rPr>
        <w:t> : P</w:t>
      </w:r>
      <w:r w:rsidR="00C31B77">
        <w:rPr>
          <w:bCs/>
        </w:rPr>
        <w:t>our le patinage, Gilberte présentera la lettre composée l’an dernier qui demandait à Belle-Baie d’ajouter une heure de patin pour les ainés et les personnes vulnérables avant l’heure de patin générale</w:t>
      </w:r>
      <w:r w:rsidR="008E097D">
        <w:rPr>
          <w:bCs/>
        </w:rPr>
        <w:t xml:space="preserve"> à l’aréna de Beresford</w:t>
      </w:r>
      <w:r w:rsidR="00C31B77">
        <w:rPr>
          <w:bCs/>
        </w:rPr>
        <w:t>. La raison étant que plusieurs patineurs font de la vitesse, se laissent tomber exprès et risquent de faire tomber les autres patineurs.</w:t>
      </w:r>
    </w:p>
    <w:p w14:paraId="2A3483F4" w14:textId="410EB56A" w:rsidR="00D04979" w:rsidRDefault="006F66F6" w:rsidP="007F5E77">
      <w:pPr>
        <w:rPr>
          <w:bCs/>
        </w:rPr>
      </w:pPr>
      <w:r w:rsidRPr="006F66F6">
        <w:rPr>
          <w:b/>
        </w:rPr>
        <w:lastRenderedPageBreak/>
        <w:t>Présence médiatique</w:t>
      </w:r>
      <w:r>
        <w:rPr>
          <w:bCs/>
        </w:rPr>
        <w:t xml:space="preserve"> Il est question que l’UTA</w:t>
      </w:r>
      <w:r w:rsidR="008E097D">
        <w:rPr>
          <w:bCs/>
        </w:rPr>
        <w:t>CH</w:t>
      </w:r>
      <w:r>
        <w:rPr>
          <w:bCs/>
        </w:rPr>
        <w:t xml:space="preserve"> soit plus présente dans les médias traditionnels et sociaux. Radio, journaux et Facebook</w:t>
      </w:r>
      <w:r w:rsidR="00C31B77">
        <w:rPr>
          <w:bCs/>
        </w:rPr>
        <w:t>, affichages dans les lieux publics comme à l’aréna</w:t>
      </w:r>
      <w:r>
        <w:rPr>
          <w:bCs/>
        </w:rPr>
        <w:t>.</w:t>
      </w:r>
      <w:r w:rsidR="008E097D">
        <w:rPr>
          <w:bCs/>
        </w:rPr>
        <w:t xml:space="preserve"> Cette question reste à être étudiée.</w:t>
      </w:r>
    </w:p>
    <w:p w14:paraId="73338B8C" w14:textId="72A1E658" w:rsidR="0023389D" w:rsidRDefault="002F499B" w:rsidP="0023389D">
      <w:r w:rsidRPr="002F499B">
        <w:rPr>
          <w:b/>
        </w:rPr>
        <w:t>10. Levée de la séance</w:t>
      </w:r>
      <w:r w:rsidR="0023389D" w:rsidRPr="0023389D">
        <w:t xml:space="preserve"> </w:t>
      </w:r>
      <w:r w:rsidR="0023389D">
        <w:t>à 16h30.</w:t>
      </w:r>
    </w:p>
    <w:p w14:paraId="1F6B64E5" w14:textId="77777777" w:rsidR="00F95E09" w:rsidRDefault="00F95E09" w:rsidP="0023389D"/>
    <w:p w14:paraId="326A297A" w14:textId="77777777" w:rsidR="00F95E09" w:rsidRDefault="00F95E09" w:rsidP="0023389D"/>
    <w:p w14:paraId="2DC60DE8" w14:textId="77777777" w:rsidR="00F95E09" w:rsidRDefault="00F95E09" w:rsidP="0023389D"/>
    <w:p w14:paraId="221035EE" w14:textId="77777777" w:rsidR="00F95E09" w:rsidRDefault="00F95E09" w:rsidP="0023389D"/>
    <w:p w14:paraId="62F1AB39" w14:textId="77777777" w:rsidR="00F95E09" w:rsidRDefault="00F95E09" w:rsidP="0023389D"/>
    <w:p w14:paraId="6C4299A6" w14:textId="77777777" w:rsidR="00F95E09" w:rsidRDefault="00F95E09" w:rsidP="0023389D"/>
    <w:p w14:paraId="520D5D61" w14:textId="77777777" w:rsidR="00F95E09" w:rsidRDefault="00F95E09" w:rsidP="0023389D"/>
    <w:p w14:paraId="65C4379D" w14:textId="77777777" w:rsidR="00F95E09" w:rsidRDefault="00F95E09" w:rsidP="0023389D"/>
    <w:p w14:paraId="33967906" w14:textId="77777777" w:rsidR="00F95E09" w:rsidRDefault="00F95E09" w:rsidP="0023389D"/>
    <w:p w14:paraId="2EAD9FBE" w14:textId="77777777" w:rsidR="00F95E09" w:rsidRDefault="00F95E09" w:rsidP="0023389D"/>
    <w:p w14:paraId="55D5F737" w14:textId="77777777" w:rsidR="00F95E09" w:rsidRDefault="00F95E09" w:rsidP="0023389D"/>
    <w:p w14:paraId="0C79E5DB" w14:textId="77777777" w:rsidR="00F95E09" w:rsidRDefault="00F95E09" w:rsidP="0023389D"/>
    <w:p w14:paraId="3B73B31D" w14:textId="77777777" w:rsidR="00F95E09" w:rsidRDefault="00F95E09" w:rsidP="0023389D"/>
    <w:p w14:paraId="60AB2DFC" w14:textId="77777777" w:rsidR="00F95E09" w:rsidRDefault="00F95E09" w:rsidP="0023389D"/>
    <w:p w14:paraId="220FFD35" w14:textId="77777777" w:rsidR="00F95E09" w:rsidRDefault="00F95E09" w:rsidP="0023389D"/>
    <w:p w14:paraId="5A7199DE" w14:textId="77777777" w:rsidR="00F95E09" w:rsidRDefault="00F95E09" w:rsidP="0023389D"/>
    <w:p w14:paraId="5328BBA7" w14:textId="77777777" w:rsidR="00F95E09" w:rsidRDefault="00F95E09" w:rsidP="0023389D"/>
    <w:p w14:paraId="760A6F38" w14:textId="77777777" w:rsidR="00F95E09" w:rsidRDefault="00F95E09" w:rsidP="0023389D"/>
    <w:p w14:paraId="4EC9EB4D" w14:textId="77777777" w:rsidR="00F95E09" w:rsidRDefault="00F95E09" w:rsidP="00F95E09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1"/>
        <w:gridCol w:w="2879"/>
        <w:gridCol w:w="1590"/>
        <w:gridCol w:w="2076"/>
      </w:tblGrid>
      <w:tr w:rsidR="00F95E09" w14:paraId="2DBE66CF" w14:textId="77777777" w:rsidTr="00CC5BCA">
        <w:trPr>
          <w:trHeight w:val="1715"/>
        </w:trPr>
        <w:tc>
          <w:tcPr>
            <w:tcW w:w="9576" w:type="dxa"/>
            <w:gridSpan w:val="4"/>
          </w:tcPr>
          <w:p w14:paraId="3354BBD8" w14:textId="77777777" w:rsidR="00F95E09" w:rsidRDefault="00F95E09" w:rsidP="00CC5BCA">
            <w:pPr>
              <w:rPr>
                <w:b/>
                <w:sz w:val="36"/>
                <w:szCs w:val="36"/>
              </w:rPr>
            </w:pPr>
            <w:bookmarkStart w:id="0" w:name="_GoBack" w:colFirst="0" w:colLast="0"/>
          </w:p>
          <w:p w14:paraId="54B72343" w14:textId="77777777" w:rsidR="00F95E09" w:rsidRPr="00F95E09" w:rsidRDefault="00F95E09" w:rsidP="00CC5BCA">
            <w:pPr>
              <w:rPr>
                <w:b/>
                <w:sz w:val="36"/>
                <w:szCs w:val="36"/>
                <w:lang w:val="fr-CA"/>
              </w:rPr>
            </w:pPr>
            <w:proofErr w:type="spellStart"/>
            <w:r w:rsidRPr="00F95E09">
              <w:rPr>
                <w:b/>
                <w:sz w:val="36"/>
                <w:szCs w:val="36"/>
                <w:lang w:val="fr-CA"/>
              </w:rPr>
              <w:t>Etat</w:t>
            </w:r>
            <w:proofErr w:type="spellEnd"/>
            <w:r w:rsidRPr="00F95E09">
              <w:rPr>
                <w:b/>
                <w:sz w:val="36"/>
                <w:szCs w:val="36"/>
                <w:lang w:val="fr-CA"/>
              </w:rPr>
              <w:t xml:space="preserve"> des revenus et dépenses pour le mois:   Août 2026</w:t>
            </w:r>
          </w:p>
          <w:p w14:paraId="10D09A5C" w14:textId="77777777" w:rsidR="00F95E09" w:rsidRPr="00F95E09" w:rsidRDefault="00F95E09" w:rsidP="00CC5BCA">
            <w:pPr>
              <w:rPr>
                <w:sz w:val="36"/>
                <w:szCs w:val="36"/>
                <w:lang w:val="fr-CA"/>
              </w:rPr>
            </w:pPr>
          </w:p>
        </w:tc>
      </w:tr>
      <w:tr w:rsidR="00F95E09" w14:paraId="2B53667E" w14:textId="77777777" w:rsidTr="00CC5BCA">
        <w:tc>
          <w:tcPr>
            <w:tcW w:w="3031" w:type="dxa"/>
          </w:tcPr>
          <w:p w14:paraId="7C7ACD31" w14:textId="77777777" w:rsidR="00F95E09" w:rsidRPr="000904A0" w:rsidRDefault="00F95E09" w:rsidP="00CC5BCA">
            <w:pPr>
              <w:rPr>
                <w:b/>
                <w:sz w:val="36"/>
                <w:szCs w:val="36"/>
              </w:rPr>
            </w:pPr>
            <w:proofErr w:type="spellStart"/>
            <w:r w:rsidRPr="000904A0">
              <w:rPr>
                <w:b/>
                <w:sz w:val="36"/>
                <w:szCs w:val="36"/>
              </w:rPr>
              <w:t>Solde</w:t>
            </w:r>
            <w:proofErr w:type="spellEnd"/>
            <w:r w:rsidRPr="000904A0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0904A0">
              <w:rPr>
                <w:b/>
                <w:sz w:val="36"/>
                <w:szCs w:val="36"/>
              </w:rPr>
              <w:t>reporté</w:t>
            </w:r>
            <w:proofErr w:type="spellEnd"/>
            <w:r w:rsidRPr="000904A0">
              <w:rPr>
                <w:b/>
                <w:sz w:val="36"/>
                <w:szCs w:val="36"/>
              </w:rPr>
              <w:t>:</w:t>
            </w:r>
          </w:p>
        </w:tc>
        <w:tc>
          <w:tcPr>
            <w:tcW w:w="4469" w:type="dxa"/>
            <w:gridSpan w:val="2"/>
          </w:tcPr>
          <w:p w14:paraId="0E1EC146" w14:textId="77777777" w:rsidR="00F95E09" w:rsidRPr="000904A0" w:rsidRDefault="00F95E09" w:rsidP="00CC5BCA">
            <w:pPr>
              <w:rPr>
                <w:b/>
                <w:sz w:val="36"/>
                <w:szCs w:val="36"/>
              </w:rPr>
            </w:pPr>
          </w:p>
        </w:tc>
        <w:tc>
          <w:tcPr>
            <w:tcW w:w="2076" w:type="dxa"/>
          </w:tcPr>
          <w:p w14:paraId="4CE94045" w14:textId="77777777" w:rsidR="00F95E09" w:rsidRPr="000904A0" w:rsidRDefault="00F95E09" w:rsidP="00CC5BC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4,651.30$</w:t>
            </w:r>
          </w:p>
        </w:tc>
      </w:tr>
      <w:tr w:rsidR="00F95E09" w14:paraId="598FFC3A" w14:textId="77777777" w:rsidTr="00CC5BCA">
        <w:tc>
          <w:tcPr>
            <w:tcW w:w="9576" w:type="dxa"/>
            <w:gridSpan w:val="4"/>
          </w:tcPr>
          <w:p w14:paraId="398FB7EE" w14:textId="77777777" w:rsidR="00F95E09" w:rsidRPr="000904A0" w:rsidRDefault="00F95E09" w:rsidP="00CC5BCA">
            <w:pPr>
              <w:rPr>
                <w:b/>
                <w:sz w:val="36"/>
                <w:szCs w:val="36"/>
              </w:rPr>
            </w:pPr>
          </w:p>
        </w:tc>
      </w:tr>
      <w:tr w:rsidR="00F95E09" w14:paraId="021D2421" w14:textId="77777777" w:rsidTr="00CC5BCA">
        <w:tc>
          <w:tcPr>
            <w:tcW w:w="3031" w:type="dxa"/>
          </w:tcPr>
          <w:p w14:paraId="03CC23F3" w14:textId="77777777" w:rsidR="00F95E09" w:rsidRPr="000904A0" w:rsidRDefault="00F95E09" w:rsidP="00CC5BCA">
            <w:pPr>
              <w:rPr>
                <w:b/>
                <w:sz w:val="36"/>
                <w:szCs w:val="36"/>
              </w:rPr>
            </w:pPr>
            <w:proofErr w:type="spellStart"/>
            <w:r w:rsidRPr="000904A0">
              <w:rPr>
                <w:b/>
                <w:sz w:val="36"/>
                <w:szCs w:val="36"/>
              </w:rPr>
              <w:t>Revenus</w:t>
            </w:r>
            <w:proofErr w:type="spellEnd"/>
            <w:r w:rsidRPr="000904A0">
              <w:rPr>
                <w:b/>
                <w:sz w:val="36"/>
                <w:szCs w:val="36"/>
              </w:rPr>
              <w:t>:</w:t>
            </w:r>
          </w:p>
        </w:tc>
        <w:tc>
          <w:tcPr>
            <w:tcW w:w="2879" w:type="dxa"/>
          </w:tcPr>
          <w:p w14:paraId="498BE3D0" w14:textId="77777777" w:rsidR="00F95E09" w:rsidRPr="000904A0" w:rsidRDefault="00F95E09" w:rsidP="00CC5BCA">
            <w:pPr>
              <w:rPr>
                <w:b/>
                <w:sz w:val="36"/>
                <w:szCs w:val="36"/>
              </w:rPr>
            </w:pPr>
          </w:p>
        </w:tc>
        <w:tc>
          <w:tcPr>
            <w:tcW w:w="1590" w:type="dxa"/>
          </w:tcPr>
          <w:p w14:paraId="16AF87CB" w14:textId="77777777" w:rsidR="00F95E09" w:rsidRPr="000904A0" w:rsidRDefault="00F95E09" w:rsidP="00CC5BC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76" w:type="dxa"/>
          </w:tcPr>
          <w:p w14:paraId="66F9396E" w14:textId="77777777" w:rsidR="00F95E09" w:rsidRPr="000904A0" w:rsidRDefault="00F95E09" w:rsidP="00CC5BC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1000.00$</w:t>
            </w:r>
          </w:p>
        </w:tc>
      </w:tr>
      <w:tr w:rsidR="00F95E09" w14:paraId="5FF8D399" w14:textId="77777777" w:rsidTr="00CC5BCA">
        <w:tc>
          <w:tcPr>
            <w:tcW w:w="3031" w:type="dxa"/>
          </w:tcPr>
          <w:p w14:paraId="32FFC06F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 xml:space="preserve"> -</w:t>
            </w:r>
            <w:proofErr w:type="spellStart"/>
            <w:r w:rsidRPr="00E728DE">
              <w:rPr>
                <w:sz w:val="28"/>
                <w:szCs w:val="28"/>
              </w:rPr>
              <w:t>Menbrété</w:t>
            </w:r>
            <w:proofErr w:type="spellEnd"/>
          </w:p>
        </w:tc>
        <w:tc>
          <w:tcPr>
            <w:tcW w:w="2879" w:type="dxa"/>
          </w:tcPr>
          <w:p w14:paraId="18862FE1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6EE79524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</w:tcPr>
          <w:p w14:paraId="45516E14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</w:tr>
      <w:tr w:rsidR="00F95E09" w14:paraId="061D3364" w14:textId="77777777" w:rsidTr="00CC5BCA">
        <w:tc>
          <w:tcPr>
            <w:tcW w:w="3031" w:type="dxa"/>
          </w:tcPr>
          <w:p w14:paraId="67DA88B8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-Non </w:t>
            </w:r>
            <w:proofErr w:type="spellStart"/>
            <w:r>
              <w:rPr>
                <w:sz w:val="28"/>
                <w:szCs w:val="28"/>
              </w:rPr>
              <w:t>Membre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2879" w:type="dxa"/>
          </w:tcPr>
          <w:p w14:paraId="45BBE983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54FA2B4B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</w:tcPr>
          <w:p w14:paraId="1C5BBAE2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</w:tr>
      <w:tr w:rsidR="00F95E09" w14:paraId="5B5A9A26" w14:textId="77777777" w:rsidTr="00CC5BCA">
        <w:tc>
          <w:tcPr>
            <w:tcW w:w="3031" w:type="dxa"/>
          </w:tcPr>
          <w:p w14:paraId="29493B27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 xml:space="preserve"> -Yoga</w:t>
            </w:r>
          </w:p>
        </w:tc>
        <w:tc>
          <w:tcPr>
            <w:tcW w:w="2879" w:type="dxa"/>
          </w:tcPr>
          <w:p w14:paraId="796F0701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336CA847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</w:tcPr>
          <w:p w14:paraId="6A806975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</w:tr>
      <w:tr w:rsidR="00F95E09" w14:paraId="3DA37AFE" w14:textId="77777777" w:rsidTr="00CC5BCA">
        <w:tc>
          <w:tcPr>
            <w:tcW w:w="3031" w:type="dxa"/>
          </w:tcPr>
          <w:p w14:paraId="3DD88C2E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 xml:space="preserve"> -D</w:t>
            </w:r>
            <w:r>
              <w:rPr>
                <w:sz w:val="28"/>
                <w:szCs w:val="28"/>
              </w:rPr>
              <w:t>on*</w:t>
            </w:r>
          </w:p>
        </w:tc>
        <w:tc>
          <w:tcPr>
            <w:tcW w:w="2879" w:type="dxa"/>
          </w:tcPr>
          <w:p w14:paraId="37869B86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1000.00</w:t>
            </w:r>
          </w:p>
        </w:tc>
        <w:tc>
          <w:tcPr>
            <w:tcW w:w="1590" w:type="dxa"/>
          </w:tcPr>
          <w:p w14:paraId="42094337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</w:tcPr>
          <w:p w14:paraId="78645F28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</w:tr>
      <w:tr w:rsidR="00F95E09" w14:paraId="7D7671D6" w14:textId="77777777" w:rsidTr="00CC5BCA">
        <w:tc>
          <w:tcPr>
            <w:tcW w:w="3031" w:type="dxa"/>
          </w:tcPr>
          <w:p w14:paraId="43B226AF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 xml:space="preserve">-Balance </w:t>
            </w:r>
            <w:proofErr w:type="spellStart"/>
            <w:r w:rsidRPr="00E728DE">
              <w:rPr>
                <w:sz w:val="28"/>
                <w:szCs w:val="28"/>
              </w:rPr>
              <w:t>d’investissement</w:t>
            </w:r>
            <w:proofErr w:type="spellEnd"/>
          </w:p>
        </w:tc>
        <w:tc>
          <w:tcPr>
            <w:tcW w:w="2879" w:type="dxa"/>
          </w:tcPr>
          <w:p w14:paraId="2482DB32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4B1FDBEA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  <w:tc>
          <w:tcPr>
            <w:tcW w:w="2076" w:type="dxa"/>
          </w:tcPr>
          <w:p w14:paraId="2044762D" w14:textId="77777777" w:rsidR="00F95E09" w:rsidRPr="00E728DE" w:rsidRDefault="00F95E09" w:rsidP="00CC5BCA">
            <w:pPr>
              <w:rPr>
                <w:b/>
                <w:sz w:val="28"/>
                <w:szCs w:val="28"/>
              </w:rPr>
            </w:pPr>
          </w:p>
        </w:tc>
      </w:tr>
      <w:tr w:rsidR="00F95E09" w14:paraId="6EF4CAE6" w14:textId="77777777" w:rsidTr="00CC5BCA">
        <w:trPr>
          <w:trHeight w:val="826"/>
        </w:trPr>
        <w:tc>
          <w:tcPr>
            <w:tcW w:w="9576" w:type="dxa"/>
            <w:gridSpan w:val="4"/>
          </w:tcPr>
          <w:p w14:paraId="43FA289C" w14:textId="77777777" w:rsidR="00F95E09" w:rsidRDefault="00F95E09" w:rsidP="00CC5BCA"/>
        </w:tc>
      </w:tr>
      <w:tr w:rsidR="00F95E09" w14:paraId="002C2237" w14:textId="77777777" w:rsidTr="00CC5BCA">
        <w:tc>
          <w:tcPr>
            <w:tcW w:w="3031" w:type="dxa"/>
          </w:tcPr>
          <w:p w14:paraId="4018DEC7" w14:textId="77777777" w:rsidR="00F95E09" w:rsidRPr="000904A0" w:rsidRDefault="00F95E09" w:rsidP="00CC5BCA">
            <w:pPr>
              <w:rPr>
                <w:b/>
                <w:sz w:val="36"/>
                <w:szCs w:val="36"/>
              </w:rPr>
            </w:pPr>
            <w:proofErr w:type="spellStart"/>
            <w:r w:rsidRPr="000904A0">
              <w:rPr>
                <w:b/>
                <w:sz w:val="36"/>
                <w:szCs w:val="36"/>
              </w:rPr>
              <w:t>Dépenses</w:t>
            </w:r>
            <w:proofErr w:type="spellEnd"/>
            <w:r w:rsidRPr="000904A0">
              <w:rPr>
                <w:b/>
                <w:sz w:val="36"/>
                <w:szCs w:val="36"/>
              </w:rPr>
              <w:t>:</w:t>
            </w:r>
          </w:p>
        </w:tc>
        <w:tc>
          <w:tcPr>
            <w:tcW w:w="2879" w:type="dxa"/>
          </w:tcPr>
          <w:p w14:paraId="152750A3" w14:textId="77777777" w:rsidR="00F95E09" w:rsidRDefault="00F95E09" w:rsidP="00CC5BCA"/>
        </w:tc>
        <w:tc>
          <w:tcPr>
            <w:tcW w:w="1590" w:type="dxa"/>
          </w:tcPr>
          <w:p w14:paraId="204D369D" w14:textId="77777777" w:rsidR="00F95E09" w:rsidRPr="00EC7ACE" w:rsidRDefault="00F95E09" w:rsidP="00CC5BCA">
            <w:pPr>
              <w:rPr>
                <w:b/>
                <w:sz w:val="36"/>
                <w:szCs w:val="36"/>
              </w:rPr>
            </w:pPr>
          </w:p>
        </w:tc>
        <w:tc>
          <w:tcPr>
            <w:tcW w:w="2076" w:type="dxa"/>
          </w:tcPr>
          <w:p w14:paraId="4D34DDC1" w14:textId="77777777" w:rsidR="00F95E09" w:rsidRPr="00D228BD" w:rsidRDefault="00F95E09" w:rsidP="00CC5BC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2.95$</w:t>
            </w:r>
          </w:p>
        </w:tc>
      </w:tr>
      <w:tr w:rsidR="00F95E09" w14:paraId="627192DB" w14:textId="77777777" w:rsidTr="00CC5BCA">
        <w:tc>
          <w:tcPr>
            <w:tcW w:w="3031" w:type="dxa"/>
          </w:tcPr>
          <w:p w14:paraId="38293714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>-</w:t>
            </w:r>
            <w:proofErr w:type="spellStart"/>
            <w:r w:rsidRPr="00E728DE">
              <w:rPr>
                <w:sz w:val="28"/>
                <w:szCs w:val="28"/>
              </w:rPr>
              <w:t>Frais</w:t>
            </w:r>
            <w:proofErr w:type="spellEnd"/>
            <w:r w:rsidRPr="00E728DE">
              <w:rPr>
                <w:sz w:val="28"/>
                <w:szCs w:val="28"/>
              </w:rPr>
              <w:t xml:space="preserve"> </w:t>
            </w:r>
            <w:proofErr w:type="spellStart"/>
            <w:r w:rsidRPr="00E728DE">
              <w:rPr>
                <w:sz w:val="28"/>
                <w:szCs w:val="28"/>
              </w:rPr>
              <w:t>bancaires</w:t>
            </w:r>
            <w:proofErr w:type="spellEnd"/>
            <w:r w:rsidRPr="00E728DE">
              <w:rPr>
                <w:sz w:val="28"/>
                <w:szCs w:val="28"/>
              </w:rPr>
              <w:t>:</w:t>
            </w:r>
          </w:p>
        </w:tc>
        <w:tc>
          <w:tcPr>
            <w:tcW w:w="2879" w:type="dxa"/>
          </w:tcPr>
          <w:p w14:paraId="2032BC5B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2.95</w:t>
            </w:r>
          </w:p>
        </w:tc>
        <w:tc>
          <w:tcPr>
            <w:tcW w:w="1590" w:type="dxa"/>
          </w:tcPr>
          <w:p w14:paraId="5570B8DD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2076" w:type="dxa"/>
          </w:tcPr>
          <w:p w14:paraId="6070CCE7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</w:tr>
      <w:tr w:rsidR="00F95E09" w14:paraId="341514BB" w14:textId="77777777" w:rsidTr="00CC5BCA">
        <w:tc>
          <w:tcPr>
            <w:tcW w:w="3031" w:type="dxa"/>
          </w:tcPr>
          <w:p w14:paraId="3A1BCCB3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>-</w:t>
            </w:r>
            <w:proofErr w:type="spellStart"/>
            <w:r w:rsidRPr="00E728DE">
              <w:rPr>
                <w:sz w:val="28"/>
                <w:szCs w:val="28"/>
              </w:rPr>
              <w:t>Cours</w:t>
            </w:r>
            <w:proofErr w:type="spellEnd"/>
            <w:r w:rsidRPr="00E728DE">
              <w:rPr>
                <w:sz w:val="28"/>
                <w:szCs w:val="28"/>
              </w:rPr>
              <w:t xml:space="preserve"> de Yoga:</w:t>
            </w:r>
          </w:p>
        </w:tc>
        <w:tc>
          <w:tcPr>
            <w:tcW w:w="2879" w:type="dxa"/>
          </w:tcPr>
          <w:p w14:paraId="5788D381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3726EBF5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2076" w:type="dxa"/>
          </w:tcPr>
          <w:p w14:paraId="6B36E5A6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</w:tr>
      <w:tr w:rsidR="00F95E09" w14:paraId="2C838E13" w14:textId="77777777" w:rsidTr="00CC5BCA">
        <w:tc>
          <w:tcPr>
            <w:tcW w:w="3031" w:type="dxa"/>
          </w:tcPr>
          <w:p w14:paraId="27C9147D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softHyphen/>
              <w:t>-</w:t>
            </w:r>
            <w:proofErr w:type="spellStart"/>
            <w:r w:rsidRPr="00E728DE">
              <w:rPr>
                <w:sz w:val="28"/>
                <w:szCs w:val="28"/>
              </w:rPr>
              <w:t>Zoomer</w:t>
            </w:r>
            <w:proofErr w:type="spellEnd"/>
            <w:r w:rsidRPr="00E728DE">
              <w:rPr>
                <w:sz w:val="28"/>
                <w:szCs w:val="28"/>
              </w:rPr>
              <w:t>:</w:t>
            </w:r>
          </w:p>
        </w:tc>
        <w:tc>
          <w:tcPr>
            <w:tcW w:w="2879" w:type="dxa"/>
          </w:tcPr>
          <w:p w14:paraId="6823CEFB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40C86FA4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2076" w:type="dxa"/>
          </w:tcPr>
          <w:p w14:paraId="646FB51A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</w:tr>
      <w:tr w:rsidR="00F95E09" w14:paraId="696D6B72" w14:textId="77777777" w:rsidTr="00CC5BCA">
        <w:tc>
          <w:tcPr>
            <w:tcW w:w="3031" w:type="dxa"/>
          </w:tcPr>
          <w:p w14:paraId="4DEE2A65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>-</w:t>
            </w:r>
            <w:proofErr w:type="spellStart"/>
            <w:r w:rsidRPr="00E728DE">
              <w:rPr>
                <w:sz w:val="28"/>
                <w:szCs w:val="28"/>
              </w:rPr>
              <w:t>Conférence</w:t>
            </w:r>
            <w:proofErr w:type="spellEnd"/>
            <w:r w:rsidRPr="00E728DE">
              <w:rPr>
                <w:sz w:val="28"/>
                <w:szCs w:val="28"/>
              </w:rPr>
              <w:t>:</w:t>
            </w:r>
          </w:p>
        </w:tc>
        <w:tc>
          <w:tcPr>
            <w:tcW w:w="2879" w:type="dxa"/>
          </w:tcPr>
          <w:p w14:paraId="44DD4713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77FC6A55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2076" w:type="dxa"/>
          </w:tcPr>
          <w:p w14:paraId="29883531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</w:tr>
      <w:tr w:rsidR="00F95E09" w14:paraId="40FE6FD1" w14:textId="77777777" w:rsidTr="00CC5BCA">
        <w:tc>
          <w:tcPr>
            <w:tcW w:w="3031" w:type="dxa"/>
          </w:tcPr>
          <w:p w14:paraId="25BFDBAB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>-</w:t>
            </w:r>
            <w:proofErr w:type="spellStart"/>
            <w:r w:rsidRPr="00E728DE">
              <w:rPr>
                <w:sz w:val="28"/>
                <w:szCs w:val="28"/>
              </w:rPr>
              <w:t>Goùter</w:t>
            </w:r>
            <w:proofErr w:type="spellEnd"/>
            <w:r w:rsidRPr="00E728DE">
              <w:rPr>
                <w:sz w:val="28"/>
                <w:szCs w:val="28"/>
              </w:rPr>
              <w:t>:</w:t>
            </w:r>
          </w:p>
        </w:tc>
        <w:tc>
          <w:tcPr>
            <w:tcW w:w="2879" w:type="dxa"/>
          </w:tcPr>
          <w:p w14:paraId="4C5AEE23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576E8556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2076" w:type="dxa"/>
          </w:tcPr>
          <w:p w14:paraId="45FE1F2A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</w:tr>
      <w:tr w:rsidR="00F95E09" w14:paraId="18779B84" w14:textId="77777777" w:rsidTr="00CC5BCA">
        <w:tc>
          <w:tcPr>
            <w:tcW w:w="3031" w:type="dxa"/>
          </w:tcPr>
          <w:p w14:paraId="7C146B6E" w14:textId="77777777" w:rsidR="00F95E09" w:rsidRPr="00E728DE" w:rsidRDefault="00F95E09" w:rsidP="00CC5BCA">
            <w:pPr>
              <w:rPr>
                <w:sz w:val="28"/>
                <w:szCs w:val="28"/>
              </w:rPr>
            </w:pPr>
            <w:r w:rsidRPr="00E728DE">
              <w:rPr>
                <w:sz w:val="28"/>
                <w:szCs w:val="28"/>
              </w:rPr>
              <w:t>-</w:t>
            </w:r>
            <w:proofErr w:type="spellStart"/>
            <w:r w:rsidRPr="00E728DE">
              <w:rPr>
                <w:sz w:val="28"/>
                <w:szCs w:val="28"/>
              </w:rPr>
              <w:t>Varia</w:t>
            </w:r>
            <w:proofErr w:type="spellEnd"/>
            <w:r w:rsidRPr="00E728DE">
              <w:rPr>
                <w:sz w:val="28"/>
                <w:szCs w:val="28"/>
              </w:rPr>
              <w:t>:**</w:t>
            </w:r>
          </w:p>
        </w:tc>
        <w:tc>
          <w:tcPr>
            <w:tcW w:w="2879" w:type="dxa"/>
          </w:tcPr>
          <w:p w14:paraId="366A583E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1590" w:type="dxa"/>
          </w:tcPr>
          <w:p w14:paraId="28C810FA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  <w:tc>
          <w:tcPr>
            <w:tcW w:w="2076" w:type="dxa"/>
          </w:tcPr>
          <w:p w14:paraId="1E40011E" w14:textId="77777777" w:rsidR="00F95E09" w:rsidRPr="00E728DE" w:rsidRDefault="00F95E09" w:rsidP="00CC5BCA">
            <w:pPr>
              <w:rPr>
                <w:sz w:val="28"/>
                <w:szCs w:val="28"/>
              </w:rPr>
            </w:pPr>
          </w:p>
        </w:tc>
      </w:tr>
      <w:tr w:rsidR="00F95E09" w14:paraId="7AF0C952" w14:textId="77777777" w:rsidTr="00CC5BCA">
        <w:trPr>
          <w:trHeight w:val="889"/>
        </w:trPr>
        <w:tc>
          <w:tcPr>
            <w:tcW w:w="9576" w:type="dxa"/>
            <w:gridSpan w:val="4"/>
          </w:tcPr>
          <w:p w14:paraId="3F95D299" w14:textId="77777777" w:rsidR="00F95E09" w:rsidRPr="00F95E09" w:rsidRDefault="00F95E09" w:rsidP="00F95E09">
            <w:pPr>
              <w:pStyle w:val="ListParagraph"/>
              <w:numPr>
                <w:ilvl w:val="0"/>
                <w:numId w:val="2"/>
              </w:numPr>
              <w:rPr>
                <w:lang w:val="fr-CA"/>
              </w:rPr>
            </w:pPr>
            <w:r w:rsidRPr="00F95E09">
              <w:rPr>
                <w:lang w:val="fr-CA"/>
              </w:rPr>
              <w:t xml:space="preserve">Ministère du Tourisme du Patrimoine et de la Culture </w:t>
            </w:r>
          </w:p>
          <w:p w14:paraId="71BD0189" w14:textId="77777777" w:rsidR="00F95E09" w:rsidRPr="00F95E09" w:rsidRDefault="00F95E09" w:rsidP="00F95E09">
            <w:pPr>
              <w:pStyle w:val="ListParagraph"/>
              <w:numPr>
                <w:ilvl w:val="0"/>
                <w:numId w:val="2"/>
              </w:numPr>
              <w:rPr>
                <w:lang w:val="fr-CA"/>
              </w:rPr>
            </w:pPr>
            <w:r w:rsidRPr="00F95E09">
              <w:rPr>
                <w:lang w:val="fr-CA"/>
              </w:rPr>
              <w:t>Chèque Association francophone des aînées et aînés du N.B.</w:t>
            </w:r>
          </w:p>
        </w:tc>
      </w:tr>
      <w:tr w:rsidR="00F95E09" w14:paraId="45C81F33" w14:textId="77777777" w:rsidTr="00CC5BCA">
        <w:tc>
          <w:tcPr>
            <w:tcW w:w="3031" w:type="dxa"/>
          </w:tcPr>
          <w:p w14:paraId="02684601" w14:textId="77777777" w:rsidR="00F95E09" w:rsidRPr="000904A0" w:rsidRDefault="00F95E09" w:rsidP="00CC5BCA">
            <w:pPr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Solde</w:t>
            </w:r>
            <w:proofErr w:type="spellEnd"/>
            <w:r>
              <w:rPr>
                <w:b/>
                <w:sz w:val="36"/>
                <w:szCs w:val="36"/>
              </w:rPr>
              <w:t xml:space="preserve"> Courant:</w:t>
            </w:r>
          </w:p>
        </w:tc>
        <w:tc>
          <w:tcPr>
            <w:tcW w:w="4469" w:type="dxa"/>
            <w:gridSpan w:val="2"/>
          </w:tcPr>
          <w:p w14:paraId="75524789" w14:textId="77777777" w:rsidR="00F95E09" w:rsidRDefault="00F95E09" w:rsidP="00CC5BCA"/>
        </w:tc>
        <w:tc>
          <w:tcPr>
            <w:tcW w:w="2076" w:type="dxa"/>
          </w:tcPr>
          <w:p w14:paraId="708F554B" w14:textId="77777777" w:rsidR="00F95E09" w:rsidRPr="005503DD" w:rsidRDefault="00F95E09" w:rsidP="00CC5BC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*5,648.35</w:t>
            </w:r>
          </w:p>
        </w:tc>
      </w:tr>
      <w:tr w:rsidR="00F95E09" w14:paraId="16EA37C4" w14:textId="77777777" w:rsidTr="00CC5BCA">
        <w:trPr>
          <w:trHeight w:val="889"/>
        </w:trPr>
        <w:tc>
          <w:tcPr>
            <w:tcW w:w="9576" w:type="dxa"/>
            <w:gridSpan w:val="4"/>
          </w:tcPr>
          <w:p w14:paraId="2961B23C" w14:textId="77777777" w:rsidR="00F95E09" w:rsidRPr="00F95E09" w:rsidRDefault="00F95E09" w:rsidP="00CC5BCA">
            <w:pPr>
              <w:rPr>
                <w:sz w:val="24"/>
                <w:szCs w:val="24"/>
                <w:lang w:val="fr-CA"/>
              </w:rPr>
            </w:pPr>
            <w:r w:rsidRPr="00F95E09">
              <w:rPr>
                <w:b/>
                <w:sz w:val="36"/>
                <w:szCs w:val="36"/>
                <w:lang w:val="fr-CA"/>
              </w:rPr>
              <w:t xml:space="preserve">                                                                   *</w:t>
            </w:r>
            <w:r w:rsidRPr="00F95E09">
              <w:rPr>
                <w:sz w:val="24"/>
                <w:szCs w:val="24"/>
                <w:lang w:val="fr-CA"/>
              </w:rPr>
              <w:t>Moins le chèque en circulation 50.00$</w:t>
            </w:r>
          </w:p>
          <w:p w14:paraId="23FF5EF2" w14:textId="77777777" w:rsidR="00F95E09" w:rsidRPr="003B7745" w:rsidRDefault="00F95E09" w:rsidP="00CC5BCA">
            <w:proofErr w:type="spellStart"/>
            <w:r w:rsidRPr="00F95E09">
              <w:rPr>
                <w:lang w:val="fr-CA"/>
              </w:rPr>
              <w:t>Epargne</w:t>
            </w:r>
            <w:proofErr w:type="spellEnd"/>
            <w:r w:rsidRPr="00F95E09">
              <w:rPr>
                <w:lang w:val="fr-CA"/>
              </w:rPr>
              <w:t xml:space="preserve"> à intérêt quotidien</w:t>
            </w:r>
            <w:proofErr w:type="gramStart"/>
            <w:r w:rsidRPr="00F95E09">
              <w:rPr>
                <w:lang w:val="fr-CA"/>
              </w:rPr>
              <w:t>:  5000.00</w:t>
            </w:r>
            <w:proofErr w:type="gramEnd"/>
            <w:r w:rsidRPr="00F95E09">
              <w:rPr>
                <w:lang w:val="fr-CA"/>
              </w:rPr>
              <w:t xml:space="preserve">$ (Taux d’intérêt 2.50%).  </w:t>
            </w:r>
            <w:r w:rsidRPr="00FA7A46">
              <w:t xml:space="preserve">Date </w:t>
            </w:r>
            <w:proofErr w:type="spellStart"/>
            <w:r w:rsidRPr="00FA7A46">
              <w:t>d’échéance</w:t>
            </w:r>
            <w:proofErr w:type="spellEnd"/>
            <w:r w:rsidRPr="00FA7A46">
              <w:t>: 16 mars 2027</w:t>
            </w:r>
          </w:p>
        </w:tc>
      </w:tr>
      <w:bookmarkEnd w:id="0"/>
    </w:tbl>
    <w:p w14:paraId="0959A2DF" w14:textId="77777777" w:rsidR="00F95E09" w:rsidRDefault="00F95E09" w:rsidP="0023389D"/>
    <w:sectPr w:rsidR="00F95E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25F92"/>
    <w:multiLevelType w:val="hybridMultilevel"/>
    <w:tmpl w:val="E59AED20"/>
    <w:lvl w:ilvl="0" w:tplc="F228A71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830C1A"/>
    <w:multiLevelType w:val="hybridMultilevel"/>
    <w:tmpl w:val="5726CC8A"/>
    <w:lvl w:ilvl="0" w:tplc="728608D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C37"/>
    <w:rsid w:val="0002501C"/>
    <w:rsid w:val="00030A54"/>
    <w:rsid w:val="00031540"/>
    <w:rsid w:val="00052EF5"/>
    <w:rsid w:val="000D0C66"/>
    <w:rsid w:val="001953AE"/>
    <w:rsid w:val="001A3685"/>
    <w:rsid w:val="001C78C2"/>
    <w:rsid w:val="00215DFD"/>
    <w:rsid w:val="0023389D"/>
    <w:rsid w:val="00294929"/>
    <w:rsid w:val="002A62CD"/>
    <w:rsid w:val="002C4587"/>
    <w:rsid w:val="002F499B"/>
    <w:rsid w:val="00311D47"/>
    <w:rsid w:val="00356B24"/>
    <w:rsid w:val="003707B8"/>
    <w:rsid w:val="00386337"/>
    <w:rsid w:val="00394D8F"/>
    <w:rsid w:val="003A53C9"/>
    <w:rsid w:val="003C47F1"/>
    <w:rsid w:val="003F3C3E"/>
    <w:rsid w:val="00403C37"/>
    <w:rsid w:val="00485E61"/>
    <w:rsid w:val="005D34A7"/>
    <w:rsid w:val="005D6B8A"/>
    <w:rsid w:val="006F66F6"/>
    <w:rsid w:val="007447F9"/>
    <w:rsid w:val="00760477"/>
    <w:rsid w:val="00764BA8"/>
    <w:rsid w:val="007E4F04"/>
    <w:rsid w:val="007F5E77"/>
    <w:rsid w:val="00837885"/>
    <w:rsid w:val="008732D6"/>
    <w:rsid w:val="00885579"/>
    <w:rsid w:val="008856E2"/>
    <w:rsid w:val="008A3A23"/>
    <w:rsid w:val="008B1447"/>
    <w:rsid w:val="008E097D"/>
    <w:rsid w:val="0098052C"/>
    <w:rsid w:val="00B31E5A"/>
    <w:rsid w:val="00B72C90"/>
    <w:rsid w:val="00B82436"/>
    <w:rsid w:val="00B91E3E"/>
    <w:rsid w:val="00BF5CD1"/>
    <w:rsid w:val="00C230FC"/>
    <w:rsid w:val="00C31B77"/>
    <w:rsid w:val="00C71B82"/>
    <w:rsid w:val="00D04979"/>
    <w:rsid w:val="00D258B9"/>
    <w:rsid w:val="00E01878"/>
    <w:rsid w:val="00E62C1C"/>
    <w:rsid w:val="00E7375F"/>
    <w:rsid w:val="00E810F7"/>
    <w:rsid w:val="00F44CA2"/>
    <w:rsid w:val="00F95E09"/>
    <w:rsid w:val="00FD1585"/>
    <w:rsid w:val="00FD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8E7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979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F95E09"/>
    <w:pPr>
      <w:spacing w:after="0" w:line="240" w:lineRule="auto"/>
    </w:pPr>
    <w:rPr>
      <w:kern w:val="2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979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F95E09"/>
    <w:pPr>
      <w:spacing w:after="0" w:line="240" w:lineRule="auto"/>
    </w:pPr>
    <w:rPr>
      <w:kern w:val="2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1385</Words>
  <Characters>7622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Patrice</dc:creator>
  <cp:lastModifiedBy>Patrice</cp:lastModifiedBy>
  <cp:revision>3</cp:revision>
  <cp:lastPrinted>2026-09-10T18:44:00Z</cp:lastPrinted>
  <dcterms:created xsi:type="dcterms:W3CDTF">2026-10-14T01:51:00Z</dcterms:created>
  <dcterms:modified xsi:type="dcterms:W3CDTF">2026-10-14T01:58:00Z</dcterms:modified>
</cp:coreProperties>
</file>